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981" w:rsidRPr="00D40193" w:rsidRDefault="00F22981" w:rsidP="00651B72">
      <w:pPr>
        <w:jc w:val="center"/>
      </w:pPr>
      <w:r w:rsidRPr="00D40193">
        <w:rPr>
          <w:b/>
          <w:bCs/>
        </w:rPr>
        <w:t>Годовой отчет</w:t>
      </w:r>
    </w:p>
    <w:p w:rsidR="00F22981" w:rsidRDefault="00F22981" w:rsidP="00651B72">
      <w:pPr>
        <w:ind w:firstLine="708"/>
        <w:jc w:val="center"/>
        <w:rPr>
          <w:b/>
        </w:rPr>
      </w:pPr>
      <w:r w:rsidRPr="00D40193">
        <w:rPr>
          <w:b/>
          <w:bCs/>
        </w:rPr>
        <w:t>о реализации муниципальной программы</w:t>
      </w:r>
      <w:r w:rsidRPr="00D40193">
        <w:rPr>
          <w:b/>
        </w:rPr>
        <w:t xml:space="preserve"> «Развитие жилищно-коммунального хозяйства на территории Бодайбинского муниципального образования» на 2015-2022 годы за 201</w:t>
      </w:r>
      <w:r w:rsidR="00FA3DFE">
        <w:rPr>
          <w:b/>
        </w:rPr>
        <w:t>9</w:t>
      </w:r>
      <w:r w:rsidRPr="00D40193">
        <w:rPr>
          <w:b/>
        </w:rPr>
        <w:t xml:space="preserve"> г</w:t>
      </w:r>
      <w:r w:rsidR="00D40193">
        <w:rPr>
          <w:b/>
        </w:rPr>
        <w:t>од</w:t>
      </w:r>
    </w:p>
    <w:p w:rsidR="00651B72" w:rsidRDefault="00651B72" w:rsidP="00AE2CF4">
      <w:pPr>
        <w:ind w:firstLine="708"/>
        <w:contextualSpacing/>
        <w:jc w:val="both"/>
      </w:pPr>
      <w:r>
        <w:t>Во исполнение п. 6.4. постановления Бодайбинского городского поселения от 08.05.</w:t>
      </w:r>
      <w:r w:rsidRPr="009046B5">
        <w:t>2018</w:t>
      </w:r>
      <w:r>
        <w:t xml:space="preserve"> г. </w:t>
      </w:r>
      <w:r w:rsidRPr="009046B5">
        <w:t>№</w:t>
      </w:r>
      <w:r>
        <w:t xml:space="preserve">325-п направляю в Ваш адрес отчет о реализации муниципальной программы </w:t>
      </w:r>
      <w:r w:rsidRPr="00C85023">
        <w:t>«Комплексное благоустройство, содержание и озеленение территории Бодайбинского муниципального образования</w:t>
      </w:r>
      <w:r w:rsidRPr="002F4772">
        <w:t>» на 2015-2022 годы за 201</w:t>
      </w:r>
      <w:r w:rsidR="00FA3DFE">
        <w:t>9</w:t>
      </w:r>
      <w:r w:rsidRPr="002F4772">
        <w:t xml:space="preserve"> г</w:t>
      </w:r>
      <w:r>
        <w:t>.</w:t>
      </w:r>
    </w:p>
    <w:p w:rsidR="002F4772" w:rsidRPr="00D40193" w:rsidRDefault="002F4772" w:rsidP="00064234">
      <w:pPr>
        <w:ind w:firstLine="708"/>
        <w:jc w:val="center"/>
        <w:rPr>
          <w:b/>
        </w:rPr>
      </w:pPr>
      <w:r w:rsidRPr="00D40193">
        <w:rPr>
          <w:b/>
        </w:rPr>
        <w:t xml:space="preserve">1. Краткое описание основных мероприятий </w:t>
      </w:r>
      <w:r w:rsidR="00B645BA" w:rsidRPr="00D40193">
        <w:rPr>
          <w:b/>
        </w:rPr>
        <w:t>программы, а также результатов, достигнутых в отчетном периоде</w:t>
      </w:r>
    </w:p>
    <w:p w:rsidR="00B645BA" w:rsidRPr="00D40193" w:rsidRDefault="00B645BA" w:rsidP="00064234">
      <w:pPr>
        <w:ind w:firstLine="708"/>
        <w:jc w:val="both"/>
      </w:pPr>
      <w:r w:rsidRPr="00D40193">
        <w:t>Программа включает в себя 5 подпрограмм, касающихся развити</w:t>
      </w:r>
      <w:r w:rsidR="00D40193">
        <w:t>я</w:t>
      </w:r>
      <w:r w:rsidRPr="00D40193">
        <w:t xml:space="preserve"> систем коммунальной инфраструктуры, энергосбережения и информированности населения на территории Бодайбинского муниципального образования, в том числе:</w:t>
      </w:r>
    </w:p>
    <w:p w:rsidR="00B645BA" w:rsidRPr="00D40193" w:rsidRDefault="00B645BA" w:rsidP="00064234">
      <w:pPr>
        <w:widowControl w:val="0"/>
        <w:tabs>
          <w:tab w:val="left" w:pos="317"/>
        </w:tabs>
        <w:ind w:firstLine="709"/>
        <w:jc w:val="both"/>
        <w:outlineLvl w:val="4"/>
      </w:pPr>
      <w:r w:rsidRPr="00D40193">
        <w:t>- «Модернизация объектов коммунальной инфраструктуры г. Бодайбо» на 2015-2022 годы;</w:t>
      </w:r>
    </w:p>
    <w:p w:rsidR="00B645BA" w:rsidRPr="00D40193" w:rsidRDefault="00B645BA" w:rsidP="00064234">
      <w:pPr>
        <w:widowControl w:val="0"/>
        <w:ind w:firstLine="708"/>
        <w:jc w:val="both"/>
        <w:outlineLvl w:val="4"/>
      </w:pPr>
      <w:r w:rsidRPr="00D40193">
        <w:t>- «Чистая вода» на 2015-2022 годы;</w:t>
      </w:r>
    </w:p>
    <w:p w:rsidR="00B645BA" w:rsidRPr="00D40193" w:rsidRDefault="00B645BA" w:rsidP="00064234">
      <w:pPr>
        <w:widowControl w:val="0"/>
        <w:ind w:firstLine="708"/>
        <w:jc w:val="both"/>
        <w:outlineLvl w:val="4"/>
      </w:pPr>
      <w:r w:rsidRPr="00D40193">
        <w:t>- «Развитие системы водоотведения г. Бодайбо» на 2015-2022 годы;</w:t>
      </w:r>
    </w:p>
    <w:p w:rsidR="00B645BA" w:rsidRPr="00D40193" w:rsidRDefault="00B645BA" w:rsidP="00064234">
      <w:pPr>
        <w:widowControl w:val="0"/>
        <w:ind w:firstLine="708"/>
        <w:jc w:val="both"/>
        <w:outlineLvl w:val="4"/>
      </w:pPr>
      <w:r w:rsidRPr="00D40193">
        <w:t>- «Энергосбережение и повышение энергетической эффективности г. Бодайбо» на 2015-2022</w:t>
      </w:r>
      <w:r w:rsidR="004E3A38" w:rsidRPr="00D40193">
        <w:t xml:space="preserve"> годы.</w:t>
      </w:r>
    </w:p>
    <w:p w:rsidR="00B645BA" w:rsidRPr="00D40193" w:rsidRDefault="00B645BA" w:rsidP="00064234">
      <w:pPr>
        <w:ind w:firstLine="708"/>
        <w:jc w:val="both"/>
      </w:pPr>
      <w:r w:rsidRPr="00D40193">
        <w:t>- «Информирование населения Бодайбинского муниципального образования о принимаемых мерах в сфере жилищно-коммунального хозяйства и по вопросам развития общественного контроля в этой сфере» на 2015 - 2022 годы.</w:t>
      </w:r>
    </w:p>
    <w:p w:rsidR="00B645BA" w:rsidRPr="00D40193" w:rsidRDefault="006C6437" w:rsidP="00064234">
      <w:pPr>
        <w:ind w:firstLine="708"/>
        <w:jc w:val="both"/>
      </w:pPr>
      <w:r w:rsidRPr="00D40193">
        <w:t>1. В</w:t>
      </w:r>
      <w:r w:rsidR="00B645BA" w:rsidRPr="00D40193">
        <w:t xml:space="preserve"> рамках реализа</w:t>
      </w:r>
      <w:r w:rsidRPr="00D40193">
        <w:t>ции подпрограммы 1 предусмотрено:</w:t>
      </w:r>
    </w:p>
    <w:p w:rsidR="00FA3DFE" w:rsidRDefault="006C6437" w:rsidP="00064234">
      <w:pPr>
        <w:ind w:firstLine="708"/>
        <w:jc w:val="both"/>
      </w:pPr>
      <w:r w:rsidRPr="00D40193">
        <w:t xml:space="preserve">- Реализация первоочередных мероприятий по модернизации объектов коммунальной инфраструктуры предоставлена субсидия </w:t>
      </w:r>
      <w:r w:rsidR="00651B72">
        <w:t>из бюджета Иркутской области</w:t>
      </w:r>
    </w:p>
    <w:p w:rsidR="006C6437" w:rsidRPr="00D40193" w:rsidRDefault="00FA3DFE" w:rsidP="00064234">
      <w:pPr>
        <w:ind w:firstLine="708"/>
        <w:jc w:val="both"/>
      </w:pPr>
      <w:r>
        <w:t>- П</w:t>
      </w:r>
      <w:r w:rsidR="006C6437" w:rsidRPr="00D40193">
        <w:t>роведение мероприятий по подготовке коммунального комплекса к ОЗП 20</w:t>
      </w:r>
      <w:r>
        <w:t>19</w:t>
      </w:r>
      <w:r w:rsidR="006C6437" w:rsidRPr="00D40193">
        <w:t>-20</w:t>
      </w:r>
      <w:r>
        <w:t>20</w:t>
      </w:r>
      <w:r w:rsidR="006C6437" w:rsidRPr="00D40193">
        <w:t xml:space="preserve"> г.</w:t>
      </w:r>
      <w:r w:rsidRPr="00FA3DFE">
        <w:t xml:space="preserve"> </w:t>
      </w:r>
      <w:r w:rsidRPr="00D40193">
        <w:t xml:space="preserve">предоставлена субсидия </w:t>
      </w:r>
      <w:r>
        <w:t>из бюджета Иркутской области</w:t>
      </w:r>
    </w:p>
    <w:p w:rsidR="002F4772" w:rsidRPr="00D40193" w:rsidRDefault="006C6437" w:rsidP="00064234">
      <w:pPr>
        <w:ind w:firstLine="708"/>
        <w:jc w:val="both"/>
      </w:pPr>
      <w:r w:rsidRPr="00D40193">
        <w:t>2. В рамках реализации подпрограммы 2 предусмотрено:</w:t>
      </w:r>
    </w:p>
    <w:p w:rsidR="00FA3DFE" w:rsidRPr="00FA3DFE" w:rsidRDefault="006C6437" w:rsidP="00FA3DFE">
      <w:pPr>
        <w:pStyle w:val="a6"/>
        <w:spacing w:after="0" w:line="240" w:lineRule="auto"/>
        <w:ind w:left="360" w:firstLine="348"/>
        <w:jc w:val="both"/>
        <w:rPr>
          <w:rFonts w:ascii="Times New Roman" w:hAnsi="Times New Roman" w:cs="Times New Roman"/>
        </w:rPr>
      </w:pPr>
      <w:r w:rsidRPr="00FA3DFE">
        <w:rPr>
          <w:rFonts w:ascii="Times New Roman" w:hAnsi="Times New Roman" w:cs="Times New Roman"/>
        </w:rPr>
        <w:t xml:space="preserve">- </w:t>
      </w:r>
      <w:r w:rsidR="00FA3DFE" w:rsidRPr="00FA3DFE">
        <w:rPr>
          <w:rFonts w:ascii="Times New Roman" w:hAnsi="Times New Roman" w:cs="Times New Roman"/>
        </w:rPr>
        <w:t>Реализация мероприятий по строительству станции предварительной очистки речной воды перед станцией водоподготовки в г. Бодайбо предоставлена субсидия из бюджета Иркутской области</w:t>
      </w:r>
    </w:p>
    <w:p w:rsidR="004E3A38" w:rsidRPr="00FA3DFE" w:rsidRDefault="004E3A38" w:rsidP="00651B72">
      <w:pPr>
        <w:ind w:firstLine="708"/>
        <w:jc w:val="both"/>
        <w:rPr>
          <w:b/>
        </w:rPr>
      </w:pPr>
      <w:r w:rsidRPr="00FA3DFE">
        <w:t xml:space="preserve">3. В рамках реализации подпрограммы </w:t>
      </w:r>
      <w:r w:rsidR="000D2861" w:rsidRPr="00FA3DFE">
        <w:t>3</w:t>
      </w:r>
      <w:r w:rsidRPr="00FA3DFE">
        <w:t xml:space="preserve"> предусмотрено:</w:t>
      </w:r>
    </w:p>
    <w:p w:rsidR="00651B72" w:rsidRPr="00FA3DFE" w:rsidRDefault="00651B72" w:rsidP="00651B72">
      <w:pPr>
        <w:pStyle w:val="Default"/>
        <w:ind w:firstLine="708"/>
        <w:jc w:val="both"/>
      </w:pPr>
      <w:r w:rsidRPr="00FA3DFE">
        <w:t>- Выполнение работ по проектированию канализационной насосной станции и напорного канализационного коллектора протяженностью 2000 м</w:t>
      </w:r>
    </w:p>
    <w:p w:rsidR="00045B32" w:rsidRPr="00FA3DFE" w:rsidRDefault="006233A0" w:rsidP="00651B72">
      <w:pPr>
        <w:ind w:firstLine="708"/>
        <w:jc w:val="both"/>
      </w:pPr>
      <w:r w:rsidRPr="00FA3DFE">
        <w:t xml:space="preserve">- </w:t>
      </w:r>
      <w:r w:rsidR="00045B32" w:rsidRPr="00FA3DFE">
        <w:t>Финансовое возмещение затрат в связи с оказанием жилищных услуг по отдел</w:t>
      </w:r>
      <w:r w:rsidR="00D40193" w:rsidRPr="00FA3DFE">
        <w:t>ьным категориям жилищного фонда.</w:t>
      </w:r>
    </w:p>
    <w:p w:rsidR="000D2861" w:rsidRPr="00FA3DFE" w:rsidRDefault="000D2861" w:rsidP="00664155">
      <w:pPr>
        <w:ind w:firstLine="708"/>
        <w:jc w:val="both"/>
      </w:pPr>
      <w:r w:rsidRPr="00FA3DFE">
        <w:t>4. В рамках реализации подпрограммы 4 предусмотрено:</w:t>
      </w:r>
    </w:p>
    <w:p w:rsidR="00842A45" w:rsidRDefault="000D2861" w:rsidP="00664155">
      <w:pPr>
        <w:ind w:firstLine="708"/>
        <w:jc w:val="both"/>
      </w:pPr>
      <w:r w:rsidRPr="00FA3DFE">
        <w:t>-</w:t>
      </w:r>
      <w:r w:rsidR="00842A45" w:rsidRPr="00FA3DFE">
        <w:t xml:space="preserve"> </w:t>
      </w:r>
      <w:r w:rsidR="00FA3DFE" w:rsidRPr="00FA3DFE">
        <w:t>оснащение приборами учета и резервными, и (или) аварийными источниками электроэнергии объектов муниципальной собственности объекты МУП «Тепловодоканал»</w:t>
      </w:r>
    </w:p>
    <w:p w:rsidR="00FA3DFE" w:rsidRPr="00FA3DFE" w:rsidRDefault="00FA3DFE" w:rsidP="00664155">
      <w:pPr>
        <w:ind w:firstLine="708"/>
        <w:jc w:val="both"/>
      </w:pPr>
      <w:r>
        <w:t xml:space="preserve">- </w:t>
      </w:r>
      <w:r w:rsidRPr="00FA3DFE">
        <w:t>реконструкция линий электроснабжения жилых многоквартирных домов приобретение кабельной продукции (резерв)</w:t>
      </w:r>
    </w:p>
    <w:p w:rsidR="00A45F4F" w:rsidRPr="00D40193" w:rsidRDefault="00A45F4F" w:rsidP="00664155">
      <w:pPr>
        <w:ind w:firstLine="708"/>
        <w:jc w:val="both"/>
      </w:pPr>
      <w:r w:rsidRPr="00FA3DFE">
        <w:t>- реконструкция линий</w:t>
      </w:r>
      <w:r w:rsidRPr="00D40193">
        <w:t xml:space="preserve"> электроснабжения жилых многоквартирных домов</w:t>
      </w:r>
      <w:r w:rsidR="00045B32" w:rsidRPr="00D40193">
        <w:t>.</w:t>
      </w:r>
    </w:p>
    <w:p w:rsidR="00A45F4F" w:rsidRPr="00D40193" w:rsidRDefault="00A45F4F" w:rsidP="00064234">
      <w:pPr>
        <w:ind w:firstLine="708"/>
        <w:jc w:val="both"/>
      </w:pPr>
      <w:r w:rsidRPr="00D40193">
        <w:t>5. В подпрограмме 5 не предусмотрено финансирование за счет средств бюджета муниципального образования</w:t>
      </w:r>
      <w:r w:rsidR="00D40193">
        <w:t>.</w:t>
      </w:r>
    </w:p>
    <w:p w:rsidR="00A45F4F" w:rsidRPr="00C753F6" w:rsidRDefault="00A45F4F" w:rsidP="00064234">
      <w:pPr>
        <w:ind w:firstLine="708"/>
        <w:jc w:val="center"/>
        <w:rPr>
          <w:b/>
        </w:rPr>
      </w:pPr>
      <w:r w:rsidRPr="00C753F6">
        <w:rPr>
          <w:b/>
        </w:rPr>
        <w:t xml:space="preserve">2. </w:t>
      </w:r>
      <w:r w:rsidR="00C753F6" w:rsidRPr="00C753F6">
        <w:rPr>
          <w:b/>
        </w:rPr>
        <w:t xml:space="preserve">Отчет </w:t>
      </w:r>
      <w:r w:rsidR="00C753F6" w:rsidRPr="00C753F6">
        <w:rPr>
          <w:b/>
          <w:color w:val="000000"/>
        </w:rPr>
        <w:t>о достигнутых целевых показателях муниципальной программы</w:t>
      </w:r>
      <w:r w:rsidR="00277AB1" w:rsidRPr="00C753F6">
        <w:rPr>
          <w:b/>
        </w:rPr>
        <w:t>, достигнутых в 2019</w:t>
      </w:r>
      <w:r w:rsidR="006233A0" w:rsidRPr="00C753F6">
        <w:rPr>
          <w:b/>
        </w:rPr>
        <w:t xml:space="preserve"> </w:t>
      </w:r>
      <w:r w:rsidRPr="00C753F6">
        <w:rPr>
          <w:b/>
        </w:rPr>
        <w:t>году.</w:t>
      </w:r>
    </w:p>
    <w:tbl>
      <w:tblPr>
        <w:tblW w:w="9776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573"/>
        <w:gridCol w:w="4100"/>
        <w:gridCol w:w="709"/>
        <w:gridCol w:w="851"/>
        <w:gridCol w:w="1134"/>
        <w:gridCol w:w="2409"/>
      </w:tblGrid>
      <w:tr w:rsidR="00D63D32" w:rsidRPr="00D40193" w:rsidTr="00D63D32">
        <w:trPr>
          <w:trHeight w:val="370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D32" w:rsidRPr="00D40193" w:rsidRDefault="00D63D32" w:rsidP="00064234">
            <w:pPr>
              <w:jc w:val="both"/>
              <w:rPr>
                <w:color w:val="000000"/>
                <w:sz w:val="20"/>
                <w:szCs w:val="20"/>
              </w:rPr>
            </w:pPr>
            <w:r w:rsidRPr="00D40193">
              <w:rPr>
                <w:color w:val="000000"/>
                <w:sz w:val="20"/>
                <w:szCs w:val="20"/>
              </w:rPr>
              <w:t xml:space="preserve">№ </w:t>
            </w:r>
          </w:p>
          <w:p w:rsidR="00D63D32" w:rsidRPr="00D40193" w:rsidRDefault="00D63D32" w:rsidP="00064234">
            <w:pPr>
              <w:jc w:val="both"/>
              <w:rPr>
                <w:color w:val="000000"/>
                <w:sz w:val="20"/>
                <w:szCs w:val="20"/>
              </w:rPr>
            </w:pPr>
            <w:r w:rsidRPr="00D40193"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4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D32" w:rsidRPr="00D40193" w:rsidRDefault="00D63D32" w:rsidP="00064234">
            <w:pPr>
              <w:jc w:val="both"/>
              <w:rPr>
                <w:color w:val="000000"/>
                <w:sz w:val="20"/>
                <w:szCs w:val="20"/>
              </w:rPr>
            </w:pPr>
            <w:r w:rsidRPr="00D40193">
              <w:rPr>
                <w:color w:val="000000"/>
                <w:sz w:val="20"/>
                <w:szCs w:val="20"/>
              </w:rPr>
              <w:t>Наименование показателя результативности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D32" w:rsidRPr="00D40193" w:rsidRDefault="00D63D32" w:rsidP="00064234">
            <w:pPr>
              <w:jc w:val="both"/>
              <w:rPr>
                <w:color w:val="000000"/>
                <w:sz w:val="20"/>
                <w:szCs w:val="20"/>
              </w:rPr>
            </w:pPr>
            <w:r w:rsidRPr="00D40193">
              <w:rPr>
                <w:color w:val="000000"/>
                <w:sz w:val="20"/>
                <w:szCs w:val="20"/>
              </w:rPr>
              <w:t xml:space="preserve">Ед. </w:t>
            </w:r>
            <w:proofErr w:type="spellStart"/>
            <w:r w:rsidRPr="00D40193">
              <w:rPr>
                <w:color w:val="000000"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D32" w:rsidRPr="00D40193" w:rsidRDefault="00D63D32" w:rsidP="003A60EB">
            <w:pPr>
              <w:ind w:left="-128"/>
              <w:jc w:val="both"/>
              <w:rPr>
                <w:color w:val="000000"/>
                <w:sz w:val="20"/>
                <w:szCs w:val="20"/>
              </w:rPr>
            </w:pPr>
            <w:r w:rsidRPr="00D40193">
              <w:rPr>
                <w:color w:val="000000"/>
                <w:sz w:val="20"/>
                <w:szCs w:val="20"/>
              </w:rPr>
              <w:t xml:space="preserve">Значение показателя 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D32" w:rsidRPr="00D40193" w:rsidRDefault="00D63D32" w:rsidP="00064234">
            <w:pPr>
              <w:jc w:val="both"/>
              <w:rPr>
                <w:color w:val="000000"/>
                <w:sz w:val="20"/>
                <w:szCs w:val="20"/>
              </w:rPr>
            </w:pPr>
            <w:r w:rsidRPr="00D40193">
              <w:rPr>
                <w:color w:val="000000"/>
                <w:sz w:val="20"/>
                <w:szCs w:val="20"/>
              </w:rPr>
              <w:t>Пояснения по достигнутым значениям</w:t>
            </w:r>
          </w:p>
        </w:tc>
      </w:tr>
      <w:tr w:rsidR="00D63D32" w:rsidRPr="00D40193" w:rsidTr="00D63D32">
        <w:trPr>
          <w:trHeight w:val="70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D32" w:rsidRPr="00D40193" w:rsidRDefault="00D63D32" w:rsidP="0006423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D32" w:rsidRPr="00D40193" w:rsidRDefault="00D63D32" w:rsidP="0006423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D32" w:rsidRPr="00D40193" w:rsidRDefault="00D63D32" w:rsidP="0006423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D32" w:rsidRPr="00D40193" w:rsidRDefault="003A60EB" w:rsidP="0006423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D32" w:rsidRPr="00D40193" w:rsidRDefault="00D63D32" w:rsidP="00064234">
            <w:pPr>
              <w:jc w:val="both"/>
              <w:rPr>
                <w:color w:val="000000"/>
                <w:sz w:val="20"/>
                <w:szCs w:val="20"/>
              </w:rPr>
            </w:pPr>
            <w:r w:rsidRPr="00D40193">
              <w:rPr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D32" w:rsidRPr="00D40193" w:rsidRDefault="00D63D32" w:rsidP="00064234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D63D32" w:rsidRPr="00D40193" w:rsidTr="00D63D32">
        <w:trPr>
          <w:trHeight w:val="3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D32" w:rsidRPr="00D40193" w:rsidRDefault="00D63D32" w:rsidP="00064234">
            <w:pPr>
              <w:jc w:val="both"/>
              <w:rPr>
                <w:color w:val="000000"/>
                <w:sz w:val="20"/>
                <w:szCs w:val="20"/>
              </w:rPr>
            </w:pPr>
            <w:r w:rsidRPr="00D4019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D32" w:rsidRPr="00D40193" w:rsidRDefault="00D63D32" w:rsidP="00064234">
            <w:pPr>
              <w:jc w:val="both"/>
              <w:rPr>
                <w:color w:val="000000"/>
                <w:sz w:val="20"/>
                <w:szCs w:val="20"/>
              </w:rPr>
            </w:pPr>
            <w:r w:rsidRPr="00D4019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D32" w:rsidRPr="00D40193" w:rsidRDefault="00D63D32" w:rsidP="00064234">
            <w:pPr>
              <w:jc w:val="both"/>
              <w:rPr>
                <w:color w:val="000000"/>
                <w:sz w:val="20"/>
                <w:szCs w:val="20"/>
              </w:rPr>
            </w:pPr>
            <w:r w:rsidRPr="00D4019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D32" w:rsidRPr="00D40193" w:rsidRDefault="00D63D32" w:rsidP="00064234">
            <w:pPr>
              <w:jc w:val="both"/>
              <w:rPr>
                <w:color w:val="000000"/>
                <w:sz w:val="20"/>
                <w:szCs w:val="20"/>
              </w:rPr>
            </w:pPr>
            <w:r w:rsidRPr="00D4019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D32" w:rsidRPr="00D40193" w:rsidRDefault="00D63D32" w:rsidP="00064234">
            <w:pPr>
              <w:jc w:val="both"/>
              <w:rPr>
                <w:color w:val="000000"/>
                <w:sz w:val="20"/>
                <w:szCs w:val="20"/>
              </w:rPr>
            </w:pPr>
            <w:r w:rsidRPr="00D4019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D32" w:rsidRPr="00D40193" w:rsidRDefault="00D63D32" w:rsidP="0006423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A45F4F" w:rsidRPr="00D40193" w:rsidTr="00D63D32">
        <w:trPr>
          <w:trHeight w:val="276"/>
        </w:trPr>
        <w:tc>
          <w:tcPr>
            <w:tcW w:w="977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F4F" w:rsidRPr="00D40193" w:rsidRDefault="00A45F4F" w:rsidP="0006423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40193">
              <w:rPr>
                <w:b/>
                <w:bCs/>
                <w:color w:val="000000"/>
                <w:sz w:val="20"/>
                <w:szCs w:val="20"/>
              </w:rPr>
              <w:t>Муниципальная программа «Развитие жилищно-коммунального хозяйства на территории Бодайбинского муниципального образования» на 2015-2022 годы</w:t>
            </w:r>
          </w:p>
        </w:tc>
      </w:tr>
      <w:tr w:rsidR="00A45F4F" w:rsidRPr="00D40193" w:rsidTr="00AE2CF4">
        <w:trPr>
          <w:trHeight w:val="517"/>
        </w:trPr>
        <w:tc>
          <w:tcPr>
            <w:tcW w:w="977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F4F" w:rsidRPr="00D40193" w:rsidRDefault="00A45F4F" w:rsidP="0006423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45F4F" w:rsidRPr="00D40193" w:rsidTr="00D63D32">
        <w:trPr>
          <w:trHeight w:val="295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F4F" w:rsidRPr="00D40193" w:rsidRDefault="00A45F4F" w:rsidP="0006423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40193">
              <w:rPr>
                <w:b/>
                <w:bCs/>
                <w:color w:val="000000"/>
                <w:sz w:val="20"/>
                <w:szCs w:val="20"/>
              </w:rPr>
              <w:t>Подпрограмма 1. «Модернизация объектов коммунальной инфраструктуры г. Бодайбо» на 2015-2022 годы</w:t>
            </w:r>
          </w:p>
        </w:tc>
      </w:tr>
      <w:tr w:rsidR="00D63D32" w:rsidRPr="00D40193" w:rsidTr="00AE2CF4">
        <w:trPr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D32" w:rsidRPr="00D40193" w:rsidRDefault="00D63D32" w:rsidP="00064234">
            <w:pPr>
              <w:jc w:val="both"/>
              <w:rPr>
                <w:color w:val="000000"/>
                <w:sz w:val="20"/>
                <w:szCs w:val="20"/>
              </w:rPr>
            </w:pPr>
            <w:r w:rsidRPr="00D40193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D32" w:rsidRPr="00D40193" w:rsidRDefault="00D63D32" w:rsidP="00064234">
            <w:pPr>
              <w:jc w:val="both"/>
              <w:rPr>
                <w:color w:val="000000"/>
                <w:sz w:val="20"/>
                <w:szCs w:val="20"/>
              </w:rPr>
            </w:pPr>
            <w:r w:rsidRPr="00D40193">
              <w:rPr>
                <w:color w:val="000000"/>
                <w:sz w:val="20"/>
                <w:szCs w:val="20"/>
              </w:rPr>
              <w:t>готовность к отопительному периоду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D32" w:rsidRPr="00D40193" w:rsidRDefault="00D63D32" w:rsidP="00064234">
            <w:pPr>
              <w:jc w:val="both"/>
              <w:rPr>
                <w:color w:val="000000"/>
                <w:sz w:val="20"/>
                <w:szCs w:val="20"/>
              </w:rPr>
            </w:pPr>
            <w:r w:rsidRPr="00D4019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D32" w:rsidRPr="00D40193" w:rsidRDefault="00D63D32" w:rsidP="00064234">
            <w:pPr>
              <w:jc w:val="both"/>
              <w:rPr>
                <w:color w:val="000000"/>
                <w:sz w:val="20"/>
                <w:szCs w:val="20"/>
              </w:rPr>
            </w:pPr>
            <w:r w:rsidRPr="00D4019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D32" w:rsidRPr="00D40193" w:rsidRDefault="00D63D32" w:rsidP="0006423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D32" w:rsidRPr="00D40193" w:rsidRDefault="00D63D32" w:rsidP="0006423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Предписание Ростехнадзора</w:t>
            </w:r>
          </w:p>
        </w:tc>
      </w:tr>
      <w:tr w:rsidR="00D63D32" w:rsidRPr="00D40193" w:rsidTr="00D63D32">
        <w:trPr>
          <w:trHeight w:val="559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D32" w:rsidRPr="00D40193" w:rsidRDefault="00D63D32" w:rsidP="00064234">
            <w:pPr>
              <w:jc w:val="both"/>
              <w:rPr>
                <w:color w:val="000000"/>
                <w:sz w:val="20"/>
                <w:szCs w:val="20"/>
              </w:rPr>
            </w:pPr>
            <w:r w:rsidRPr="00D4019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D32" w:rsidRPr="00D40193" w:rsidRDefault="00D63D32" w:rsidP="00064234">
            <w:pPr>
              <w:jc w:val="both"/>
              <w:rPr>
                <w:color w:val="000000"/>
                <w:sz w:val="20"/>
                <w:szCs w:val="20"/>
              </w:rPr>
            </w:pPr>
            <w:r w:rsidRPr="00D40193">
              <w:rPr>
                <w:color w:val="000000"/>
                <w:sz w:val="20"/>
                <w:szCs w:val="20"/>
              </w:rPr>
              <w:t>снижение средневзвешенной доли ветхих инженерных сетей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D32" w:rsidRPr="00D40193" w:rsidRDefault="00D63D32" w:rsidP="0006423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D32" w:rsidRPr="00D40193" w:rsidRDefault="00D63D32" w:rsidP="0012412F">
            <w:pPr>
              <w:jc w:val="both"/>
              <w:rPr>
                <w:color w:val="000000"/>
                <w:sz w:val="20"/>
                <w:szCs w:val="20"/>
              </w:rPr>
            </w:pPr>
            <w:r w:rsidRPr="00D40193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1</w:t>
            </w:r>
            <w:r w:rsidRPr="00D40193">
              <w:rPr>
                <w:color w:val="000000"/>
                <w:sz w:val="20"/>
                <w:szCs w:val="20"/>
              </w:rPr>
              <w:t xml:space="preserve">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D32" w:rsidRPr="00D40193" w:rsidRDefault="00D63D32" w:rsidP="0012412F">
            <w:pPr>
              <w:jc w:val="both"/>
              <w:rPr>
                <w:color w:val="000000"/>
                <w:sz w:val="20"/>
                <w:szCs w:val="20"/>
              </w:rPr>
            </w:pPr>
            <w:r w:rsidRPr="00D40193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1</w:t>
            </w:r>
            <w:r w:rsidRPr="00D40193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D32" w:rsidRPr="00D40193" w:rsidRDefault="00D63D32" w:rsidP="00064234">
            <w:pPr>
              <w:jc w:val="both"/>
              <w:rPr>
                <w:color w:val="000000"/>
                <w:sz w:val="20"/>
                <w:szCs w:val="20"/>
              </w:rPr>
            </w:pPr>
            <w:r w:rsidRPr="00D40193">
              <w:rPr>
                <w:color w:val="000000"/>
                <w:sz w:val="20"/>
                <w:szCs w:val="20"/>
              </w:rPr>
              <w:t>ремонт сетей теплоснабжения</w:t>
            </w:r>
          </w:p>
        </w:tc>
      </w:tr>
      <w:tr w:rsidR="00D63D32" w:rsidRPr="00D40193" w:rsidTr="00D63D32">
        <w:trPr>
          <w:trHeight w:val="553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D32" w:rsidRPr="00D40193" w:rsidRDefault="00D63D32" w:rsidP="00064234">
            <w:pPr>
              <w:jc w:val="both"/>
              <w:rPr>
                <w:color w:val="000000"/>
                <w:sz w:val="20"/>
                <w:szCs w:val="20"/>
              </w:rPr>
            </w:pPr>
            <w:r w:rsidRPr="00D4019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D32" w:rsidRPr="00D40193" w:rsidRDefault="00D63D32" w:rsidP="00064234">
            <w:pPr>
              <w:jc w:val="both"/>
              <w:rPr>
                <w:color w:val="000000"/>
                <w:sz w:val="20"/>
                <w:szCs w:val="20"/>
              </w:rPr>
            </w:pPr>
            <w:r w:rsidRPr="00D40193">
              <w:rPr>
                <w:color w:val="000000"/>
                <w:sz w:val="20"/>
                <w:szCs w:val="20"/>
              </w:rPr>
              <w:t>снижение потребности в энергоресурсах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D32" w:rsidRPr="00D40193" w:rsidRDefault="00D63D32" w:rsidP="00064234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т.руб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D32" w:rsidRPr="00D40193" w:rsidRDefault="00D63D32" w:rsidP="00064234">
            <w:pPr>
              <w:ind w:left="-12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D32" w:rsidRPr="00D40193" w:rsidRDefault="00D63D32" w:rsidP="0012412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D32" w:rsidRPr="00D40193" w:rsidRDefault="00D63D32" w:rsidP="00064234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A45F4F" w:rsidRPr="00D40193" w:rsidTr="00D63D32">
        <w:trPr>
          <w:trHeight w:val="213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F4F" w:rsidRPr="00D40193" w:rsidRDefault="00A45F4F" w:rsidP="0006423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40193">
              <w:rPr>
                <w:b/>
                <w:bCs/>
                <w:color w:val="000000"/>
                <w:sz w:val="20"/>
                <w:szCs w:val="20"/>
              </w:rPr>
              <w:t>Подпрограмма 2. «Чистая вода» на 2015-2022 годы</w:t>
            </w:r>
          </w:p>
        </w:tc>
      </w:tr>
      <w:tr w:rsidR="00D63D32" w:rsidRPr="00D40193" w:rsidTr="00D63D32">
        <w:trPr>
          <w:trHeight w:val="1032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D32" w:rsidRPr="00D40193" w:rsidRDefault="00D63D32" w:rsidP="00064234">
            <w:pPr>
              <w:jc w:val="both"/>
              <w:rPr>
                <w:color w:val="000000"/>
                <w:sz w:val="20"/>
                <w:szCs w:val="20"/>
              </w:rPr>
            </w:pPr>
            <w:r w:rsidRPr="00D4019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D32" w:rsidRPr="00D40193" w:rsidRDefault="00D63D32" w:rsidP="00064234">
            <w:pPr>
              <w:jc w:val="both"/>
              <w:rPr>
                <w:color w:val="000000"/>
                <w:sz w:val="20"/>
                <w:szCs w:val="20"/>
              </w:rPr>
            </w:pPr>
            <w:r w:rsidRPr="00D40193">
              <w:rPr>
                <w:color w:val="000000"/>
                <w:sz w:val="20"/>
                <w:szCs w:val="20"/>
              </w:rPr>
              <w:t>удельный вес проб воды, отбор которых произведен из водопроводной сети и которые не отвечают гигиеническим нормативам по санитарно-химическим показателям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D32" w:rsidRPr="00D40193" w:rsidRDefault="00D63D32" w:rsidP="00064234">
            <w:pPr>
              <w:jc w:val="both"/>
              <w:rPr>
                <w:sz w:val="20"/>
                <w:szCs w:val="20"/>
              </w:rPr>
            </w:pPr>
            <w:r w:rsidRPr="00D40193"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D32" w:rsidRPr="00D40193" w:rsidRDefault="00D63D32" w:rsidP="0006423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D40193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D32" w:rsidRPr="00D40193" w:rsidRDefault="00D63D32" w:rsidP="0006423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D40193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D32" w:rsidRPr="00D40193" w:rsidRDefault="00D63D32" w:rsidP="00FA3DFE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D63D32" w:rsidRPr="00D40193" w:rsidTr="00D63D32">
        <w:trPr>
          <w:trHeight w:val="409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D32" w:rsidRPr="00D40193" w:rsidRDefault="00D63D32" w:rsidP="00064234">
            <w:pPr>
              <w:jc w:val="both"/>
              <w:rPr>
                <w:color w:val="000000"/>
                <w:sz w:val="20"/>
                <w:szCs w:val="20"/>
              </w:rPr>
            </w:pPr>
            <w:r w:rsidRPr="00D4019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D32" w:rsidRPr="00D40193" w:rsidRDefault="00D63D32" w:rsidP="00064234">
            <w:pPr>
              <w:jc w:val="both"/>
              <w:rPr>
                <w:color w:val="000000"/>
                <w:sz w:val="20"/>
                <w:szCs w:val="20"/>
              </w:rPr>
            </w:pPr>
            <w:r w:rsidRPr="00D40193">
              <w:rPr>
                <w:color w:val="000000"/>
                <w:sz w:val="20"/>
                <w:szCs w:val="20"/>
              </w:rPr>
              <w:t>снижение средневзвешенной доли ветхих инженерных сетей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D32" w:rsidRPr="00D40193" w:rsidRDefault="00D63D32" w:rsidP="0006423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D32" w:rsidRPr="00D40193" w:rsidRDefault="00D63D32" w:rsidP="0012412F">
            <w:pPr>
              <w:jc w:val="both"/>
              <w:rPr>
                <w:color w:val="000000"/>
                <w:sz w:val="20"/>
                <w:szCs w:val="20"/>
              </w:rPr>
            </w:pPr>
            <w:r w:rsidRPr="00D40193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0</w:t>
            </w:r>
            <w:r w:rsidRPr="00D40193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D32" w:rsidRPr="00D40193" w:rsidRDefault="00D63D32" w:rsidP="0012412F">
            <w:pPr>
              <w:jc w:val="both"/>
              <w:rPr>
                <w:color w:val="000000"/>
                <w:sz w:val="20"/>
                <w:szCs w:val="20"/>
              </w:rPr>
            </w:pPr>
            <w:r w:rsidRPr="00D40193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2</w:t>
            </w:r>
            <w:r w:rsidRPr="00D40193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D32" w:rsidRPr="00D40193" w:rsidRDefault="00D63D32" w:rsidP="00064234">
            <w:pPr>
              <w:jc w:val="both"/>
              <w:rPr>
                <w:color w:val="000000"/>
                <w:sz w:val="20"/>
                <w:szCs w:val="20"/>
              </w:rPr>
            </w:pPr>
            <w:r w:rsidRPr="00D40193">
              <w:rPr>
                <w:color w:val="000000"/>
                <w:sz w:val="20"/>
                <w:szCs w:val="20"/>
              </w:rPr>
              <w:t>ремонт сетей водоснабжения</w:t>
            </w:r>
          </w:p>
        </w:tc>
      </w:tr>
      <w:tr w:rsidR="00A45F4F" w:rsidRPr="00D40193" w:rsidTr="00D63D32">
        <w:trPr>
          <w:trHeight w:val="265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F4F" w:rsidRPr="00D40193" w:rsidRDefault="00A45F4F" w:rsidP="0006423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40193">
              <w:rPr>
                <w:b/>
                <w:bCs/>
                <w:color w:val="000000"/>
                <w:sz w:val="20"/>
                <w:szCs w:val="20"/>
              </w:rPr>
              <w:t>Подпрограмма 3. «Развитие системы водоотведения г. Бодайбо» на 2015-20</w:t>
            </w:r>
            <w:r w:rsidR="006233A0" w:rsidRPr="00D40193">
              <w:rPr>
                <w:b/>
                <w:bCs/>
                <w:color w:val="000000"/>
                <w:sz w:val="20"/>
                <w:szCs w:val="20"/>
              </w:rPr>
              <w:t>22</w:t>
            </w:r>
            <w:r w:rsidRPr="00D40193">
              <w:rPr>
                <w:b/>
                <w:bCs/>
                <w:color w:val="000000"/>
                <w:sz w:val="20"/>
                <w:szCs w:val="20"/>
              </w:rPr>
              <w:t xml:space="preserve"> годы</w:t>
            </w:r>
          </w:p>
        </w:tc>
      </w:tr>
      <w:tr w:rsidR="00D63D32" w:rsidRPr="00D40193" w:rsidTr="00C753F6">
        <w:trPr>
          <w:trHeight w:val="363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32" w:rsidRPr="00D40193" w:rsidRDefault="00D63D32" w:rsidP="00064234">
            <w:pPr>
              <w:jc w:val="both"/>
              <w:rPr>
                <w:color w:val="000000"/>
                <w:sz w:val="20"/>
                <w:szCs w:val="20"/>
              </w:rPr>
            </w:pPr>
            <w:r w:rsidRPr="00D4019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32" w:rsidRPr="00D40193" w:rsidRDefault="00D63D32" w:rsidP="00064234">
            <w:pPr>
              <w:jc w:val="both"/>
              <w:rPr>
                <w:color w:val="000000"/>
                <w:sz w:val="20"/>
                <w:szCs w:val="20"/>
              </w:rPr>
            </w:pPr>
            <w:r w:rsidRPr="00D40193">
              <w:rPr>
                <w:color w:val="000000"/>
                <w:sz w:val="20"/>
                <w:szCs w:val="20"/>
              </w:rPr>
              <w:t>строительство сетей водоотведения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32" w:rsidRPr="00D40193" w:rsidRDefault="00D63D32" w:rsidP="00064234">
            <w:pPr>
              <w:jc w:val="both"/>
              <w:rPr>
                <w:color w:val="000000"/>
                <w:sz w:val="20"/>
                <w:szCs w:val="20"/>
              </w:rPr>
            </w:pPr>
            <w:r w:rsidRPr="00D40193">
              <w:rPr>
                <w:color w:val="000000"/>
                <w:sz w:val="20"/>
                <w:szCs w:val="20"/>
              </w:rPr>
              <w:t>км.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32" w:rsidRPr="00D40193" w:rsidRDefault="00D63D32" w:rsidP="00064234">
            <w:pPr>
              <w:jc w:val="both"/>
              <w:rPr>
                <w:color w:val="000000"/>
                <w:sz w:val="20"/>
                <w:szCs w:val="20"/>
              </w:rPr>
            </w:pPr>
            <w:r w:rsidRPr="00D4019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32" w:rsidRPr="00D40193" w:rsidRDefault="00D63D32" w:rsidP="00064234">
            <w:pPr>
              <w:jc w:val="both"/>
              <w:rPr>
                <w:color w:val="000000"/>
                <w:sz w:val="20"/>
                <w:szCs w:val="20"/>
              </w:rPr>
            </w:pPr>
            <w:r w:rsidRPr="00D4019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32" w:rsidRPr="00D40193" w:rsidRDefault="00D63D32" w:rsidP="00174D5F">
            <w:pPr>
              <w:jc w:val="both"/>
              <w:rPr>
                <w:color w:val="000000"/>
                <w:sz w:val="20"/>
                <w:szCs w:val="20"/>
              </w:rPr>
            </w:pPr>
            <w:r w:rsidRPr="00D40193">
              <w:rPr>
                <w:color w:val="000000"/>
                <w:sz w:val="20"/>
                <w:szCs w:val="20"/>
              </w:rPr>
              <w:t>строительство сетей водоотведения</w:t>
            </w:r>
            <w:r>
              <w:rPr>
                <w:color w:val="000000"/>
                <w:sz w:val="20"/>
                <w:szCs w:val="20"/>
              </w:rPr>
              <w:t xml:space="preserve"> не велось</w:t>
            </w:r>
          </w:p>
        </w:tc>
      </w:tr>
      <w:tr w:rsidR="00D63D32" w:rsidRPr="00D40193" w:rsidTr="00D63D32">
        <w:trPr>
          <w:trHeight w:val="433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32" w:rsidRPr="00D40193" w:rsidRDefault="00D63D32" w:rsidP="00064234">
            <w:pPr>
              <w:jc w:val="both"/>
              <w:rPr>
                <w:color w:val="000000"/>
                <w:sz w:val="20"/>
                <w:szCs w:val="20"/>
              </w:rPr>
            </w:pPr>
            <w:r w:rsidRPr="00D4019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32" w:rsidRPr="00D40193" w:rsidRDefault="00D63D32" w:rsidP="00064234">
            <w:pPr>
              <w:jc w:val="both"/>
              <w:rPr>
                <w:color w:val="000000"/>
                <w:sz w:val="20"/>
                <w:szCs w:val="20"/>
              </w:rPr>
            </w:pPr>
            <w:r w:rsidRPr="00D40193">
              <w:rPr>
                <w:color w:val="000000"/>
                <w:sz w:val="20"/>
                <w:szCs w:val="20"/>
              </w:rPr>
              <w:t>снижение средневзвешенной доли ветхих инженерных сетей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32" w:rsidRPr="00D40193" w:rsidRDefault="00D63D32" w:rsidP="00064234">
            <w:pPr>
              <w:jc w:val="both"/>
              <w:rPr>
                <w:color w:val="000000"/>
                <w:sz w:val="20"/>
                <w:szCs w:val="20"/>
              </w:rPr>
            </w:pPr>
            <w:r w:rsidRPr="00D4019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32" w:rsidRPr="00D40193" w:rsidRDefault="00D63D32" w:rsidP="0012412F">
            <w:pPr>
              <w:jc w:val="both"/>
              <w:rPr>
                <w:color w:val="000000"/>
                <w:sz w:val="20"/>
                <w:szCs w:val="20"/>
              </w:rPr>
            </w:pPr>
            <w:r w:rsidRPr="00D40193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32" w:rsidRPr="00D40193" w:rsidRDefault="00D63D32" w:rsidP="00064234">
            <w:pPr>
              <w:jc w:val="both"/>
              <w:rPr>
                <w:color w:val="000000"/>
                <w:sz w:val="20"/>
                <w:szCs w:val="20"/>
              </w:rPr>
            </w:pPr>
            <w:r w:rsidRPr="00D40193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32" w:rsidRPr="00D40193" w:rsidRDefault="00D63D32" w:rsidP="00064234">
            <w:pPr>
              <w:jc w:val="both"/>
              <w:rPr>
                <w:color w:val="000000"/>
                <w:sz w:val="20"/>
                <w:szCs w:val="20"/>
              </w:rPr>
            </w:pPr>
            <w:r w:rsidRPr="00D40193">
              <w:rPr>
                <w:color w:val="000000"/>
                <w:sz w:val="20"/>
                <w:szCs w:val="20"/>
              </w:rPr>
              <w:t>ремонт сетей водоотведения</w:t>
            </w:r>
          </w:p>
        </w:tc>
      </w:tr>
      <w:tr w:rsidR="00D63D32" w:rsidRPr="00D40193" w:rsidTr="00D63D32">
        <w:trPr>
          <w:trHeight w:val="241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D32" w:rsidRPr="00D40193" w:rsidRDefault="00D63D32" w:rsidP="0006423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D32" w:rsidRPr="00D40193" w:rsidRDefault="00D63D32" w:rsidP="0006423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Капитальный ремонт локальных выгребов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D32" w:rsidRPr="00D40193" w:rsidRDefault="00D63D32" w:rsidP="00064234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D32" w:rsidRPr="00D40193" w:rsidRDefault="00D63D32" w:rsidP="0012412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D32" w:rsidRPr="00D40193" w:rsidRDefault="00D63D32" w:rsidP="0006423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D32" w:rsidRPr="00D40193" w:rsidRDefault="00D63D32" w:rsidP="00064234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6233A0" w:rsidRPr="00D40193" w:rsidTr="00D63D32">
        <w:trPr>
          <w:trHeight w:val="163"/>
        </w:trPr>
        <w:tc>
          <w:tcPr>
            <w:tcW w:w="97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3A0" w:rsidRPr="00D40193" w:rsidRDefault="006233A0" w:rsidP="00D63D32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D40193">
              <w:rPr>
                <w:b/>
                <w:bCs/>
                <w:color w:val="000000"/>
                <w:sz w:val="20"/>
                <w:szCs w:val="20"/>
              </w:rPr>
              <w:t xml:space="preserve">Подпрограмма </w:t>
            </w:r>
            <w:r w:rsidR="00D63D32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Pr="00D40193">
              <w:rPr>
                <w:b/>
                <w:bCs/>
                <w:color w:val="000000"/>
                <w:sz w:val="20"/>
                <w:szCs w:val="20"/>
              </w:rPr>
              <w:t xml:space="preserve">. </w:t>
            </w:r>
            <w:r w:rsidRPr="00D40193">
              <w:rPr>
                <w:b/>
                <w:sz w:val="20"/>
                <w:szCs w:val="20"/>
              </w:rPr>
              <w:t>«Энергосбережение и повышение энергетической эффективности г. Бодайбо» на 2015-2022 годы</w:t>
            </w:r>
          </w:p>
        </w:tc>
      </w:tr>
      <w:tr w:rsidR="00D63D32" w:rsidRPr="00D40193" w:rsidTr="00AE2CF4">
        <w:trPr>
          <w:trHeight w:val="17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D32" w:rsidRPr="00D40193" w:rsidRDefault="00D63D32" w:rsidP="00064234">
            <w:pPr>
              <w:jc w:val="both"/>
              <w:rPr>
                <w:color w:val="000000"/>
                <w:sz w:val="20"/>
                <w:szCs w:val="20"/>
              </w:rPr>
            </w:pPr>
            <w:r w:rsidRPr="00D4019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D32" w:rsidRPr="00D40193" w:rsidRDefault="00D63D32" w:rsidP="00064234">
            <w:pPr>
              <w:suppressAutoHyphens/>
              <w:autoSpaceDE w:val="0"/>
              <w:autoSpaceDN w:val="0"/>
              <w:adjustRightInd w:val="0"/>
              <w:spacing w:line="242" w:lineRule="auto"/>
              <w:ind w:left="-118"/>
              <w:jc w:val="both"/>
              <w:outlineLvl w:val="1"/>
              <w:rPr>
                <w:sz w:val="20"/>
                <w:szCs w:val="20"/>
              </w:rPr>
            </w:pPr>
            <w:r w:rsidRPr="00D40193">
              <w:rPr>
                <w:sz w:val="20"/>
                <w:szCs w:val="20"/>
              </w:rPr>
              <w:t xml:space="preserve"> доля объемов электрической энергии, потребляемой по приборам учета в бюджетном секторе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D32" w:rsidRPr="00D40193" w:rsidRDefault="00D63D32" w:rsidP="00064234">
            <w:pPr>
              <w:suppressAutoHyphens/>
              <w:autoSpaceDE w:val="0"/>
              <w:autoSpaceDN w:val="0"/>
              <w:adjustRightInd w:val="0"/>
              <w:spacing w:line="242" w:lineRule="auto"/>
              <w:jc w:val="both"/>
              <w:outlineLvl w:val="1"/>
              <w:rPr>
                <w:sz w:val="20"/>
                <w:szCs w:val="20"/>
              </w:rPr>
            </w:pPr>
            <w:r w:rsidRPr="00D40193"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D32" w:rsidRPr="00D40193" w:rsidRDefault="00D63D32" w:rsidP="00064234">
            <w:pPr>
              <w:suppressAutoHyphens/>
              <w:autoSpaceDE w:val="0"/>
              <w:autoSpaceDN w:val="0"/>
              <w:adjustRightInd w:val="0"/>
              <w:spacing w:line="242" w:lineRule="auto"/>
              <w:jc w:val="both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D32" w:rsidRPr="00D40193" w:rsidRDefault="00D63D32" w:rsidP="000642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D32" w:rsidRPr="00D40193" w:rsidRDefault="00D63D32" w:rsidP="00FA3DFE">
            <w:pPr>
              <w:jc w:val="both"/>
              <w:rPr>
                <w:color w:val="000000"/>
                <w:sz w:val="20"/>
                <w:szCs w:val="20"/>
              </w:rPr>
            </w:pPr>
            <w:r w:rsidRPr="00D40193">
              <w:rPr>
                <w:sz w:val="20"/>
                <w:szCs w:val="20"/>
              </w:rPr>
              <w:t>объем электрической энергии, потребляемой по приборам учета в бюджетном секторе</w:t>
            </w:r>
            <w:r>
              <w:rPr>
                <w:sz w:val="20"/>
                <w:szCs w:val="20"/>
              </w:rPr>
              <w:t>, в связи с увеличением протяженности линий уличного освещения</w:t>
            </w:r>
          </w:p>
        </w:tc>
      </w:tr>
      <w:tr w:rsidR="00C92BED" w:rsidRPr="00D40193" w:rsidTr="00D63D32">
        <w:trPr>
          <w:trHeight w:val="315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2BED" w:rsidRPr="00D40193" w:rsidRDefault="00C92BED" w:rsidP="0006423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40193">
              <w:rPr>
                <w:b/>
                <w:bCs/>
                <w:color w:val="000000"/>
                <w:sz w:val="20"/>
                <w:szCs w:val="20"/>
              </w:rPr>
              <w:t>Подпрограмма 5. «Информирование населения Бодайбинского муниципального образования о принимаемых мерах в сфере жилищно-коммунального хозяйства и по вопросам развития общественного контроля в этой сфере» на 2015 - 2022 годы</w:t>
            </w:r>
          </w:p>
        </w:tc>
      </w:tr>
      <w:tr w:rsidR="00D63D32" w:rsidRPr="00D40193" w:rsidTr="00D63D32">
        <w:trPr>
          <w:trHeight w:val="327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32" w:rsidRPr="00D40193" w:rsidRDefault="00D63D32" w:rsidP="00064234">
            <w:pPr>
              <w:jc w:val="both"/>
              <w:rPr>
                <w:color w:val="000000"/>
                <w:sz w:val="20"/>
                <w:szCs w:val="20"/>
              </w:rPr>
            </w:pPr>
            <w:r w:rsidRPr="00D4019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32" w:rsidRPr="00D40193" w:rsidRDefault="00D63D32" w:rsidP="00D40193">
            <w:pPr>
              <w:jc w:val="both"/>
              <w:rPr>
                <w:color w:val="000000"/>
                <w:sz w:val="20"/>
                <w:szCs w:val="20"/>
              </w:rPr>
            </w:pPr>
            <w:r w:rsidRPr="00D40193">
              <w:rPr>
                <w:color w:val="000000"/>
                <w:sz w:val="20"/>
                <w:szCs w:val="20"/>
              </w:rPr>
              <w:t>сокращение жалоб населения по вопросам оказания жилищно-коммунальных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32" w:rsidRPr="00D40193" w:rsidRDefault="00D63D32" w:rsidP="00064234">
            <w:pPr>
              <w:jc w:val="both"/>
              <w:rPr>
                <w:color w:val="000000"/>
                <w:sz w:val="20"/>
                <w:szCs w:val="20"/>
              </w:rPr>
            </w:pPr>
            <w:r w:rsidRPr="00D40193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32" w:rsidRPr="00D40193" w:rsidRDefault="00D63D32" w:rsidP="0012412F">
            <w:pPr>
              <w:jc w:val="both"/>
              <w:rPr>
                <w:color w:val="000000"/>
                <w:sz w:val="20"/>
                <w:szCs w:val="20"/>
              </w:rPr>
            </w:pPr>
            <w:r w:rsidRPr="00D4019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1</w:t>
            </w:r>
            <w:r w:rsidRPr="00D4019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32" w:rsidRPr="00D40193" w:rsidRDefault="00D63D32" w:rsidP="0012412F">
            <w:pPr>
              <w:jc w:val="both"/>
              <w:rPr>
                <w:color w:val="000000"/>
                <w:sz w:val="20"/>
                <w:szCs w:val="20"/>
              </w:rPr>
            </w:pPr>
            <w:r w:rsidRPr="00D4019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0</w:t>
            </w:r>
            <w:r w:rsidRPr="00D4019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32" w:rsidRPr="00D40193" w:rsidRDefault="00D63D32" w:rsidP="00064234">
            <w:pPr>
              <w:jc w:val="both"/>
              <w:rPr>
                <w:color w:val="000000"/>
                <w:sz w:val="20"/>
                <w:szCs w:val="20"/>
              </w:rPr>
            </w:pPr>
            <w:r w:rsidRPr="00D40193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6834A0" w:rsidRPr="007F06EE" w:rsidRDefault="006834A0" w:rsidP="00AE2CF4">
      <w:pPr>
        <w:ind w:firstLine="708"/>
        <w:jc w:val="center"/>
        <w:rPr>
          <w:b/>
        </w:rPr>
      </w:pPr>
      <w:r w:rsidRPr="007F06EE">
        <w:rPr>
          <w:b/>
        </w:rPr>
        <w:t xml:space="preserve">3. </w:t>
      </w:r>
      <w:r w:rsidR="00AB487A" w:rsidRPr="007F06EE">
        <w:rPr>
          <w:b/>
        </w:rPr>
        <w:t>П</w:t>
      </w:r>
      <w:r w:rsidRPr="007F06EE">
        <w:rPr>
          <w:b/>
        </w:rPr>
        <w:t xml:space="preserve">еречень нереализованных или </w:t>
      </w:r>
      <w:r w:rsidR="00AE2CF4">
        <w:rPr>
          <w:b/>
        </w:rPr>
        <w:t>реализованных частично основные мероприятий</w:t>
      </w:r>
      <w:r w:rsidRPr="007F06EE">
        <w:rPr>
          <w:b/>
        </w:rPr>
        <w:t xml:space="preserve"> (из числа предусмотренных к реализации в 201</w:t>
      </w:r>
      <w:r w:rsidR="00277AB1">
        <w:rPr>
          <w:b/>
        </w:rPr>
        <w:t>9</w:t>
      </w:r>
      <w:r w:rsidRPr="007F06EE">
        <w:rPr>
          <w:b/>
        </w:rPr>
        <w:t xml:space="preserve"> году)</w:t>
      </w:r>
    </w:p>
    <w:p w:rsidR="009026C7" w:rsidRPr="00D40193" w:rsidRDefault="00AB487A" w:rsidP="009026C7">
      <w:pPr>
        <w:ind w:firstLine="708"/>
        <w:jc w:val="both"/>
      </w:pPr>
      <w:r w:rsidRPr="007F06EE">
        <w:t xml:space="preserve">1. </w:t>
      </w:r>
      <w:r w:rsidR="009026C7" w:rsidRPr="00D40193">
        <w:t>В рамках реализации подпрограммы 1 предусмотрено:</w:t>
      </w:r>
    </w:p>
    <w:p w:rsidR="009026C7" w:rsidRDefault="009026C7" w:rsidP="009026C7">
      <w:pPr>
        <w:ind w:firstLine="708"/>
        <w:jc w:val="both"/>
      </w:pPr>
      <w:r w:rsidRPr="00D40193">
        <w:t xml:space="preserve">- Реализация первоочередных мероприятий по модернизации объектов коммунальной инфраструктуры </w:t>
      </w:r>
      <w:r w:rsidR="00277AB1">
        <w:t>по результатам проведения электронного аукциона не поступило ни одной заявки на участие.</w:t>
      </w:r>
    </w:p>
    <w:p w:rsidR="009E76C2" w:rsidRPr="007F06EE" w:rsidRDefault="009026C7" w:rsidP="00064234">
      <w:pPr>
        <w:ind w:firstLine="708"/>
        <w:jc w:val="both"/>
      </w:pPr>
      <w:r>
        <w:t xml:space="preserve">2. </w:t>
      </w:r>
      <w:r w:rsidR="00AB487A" w:rsidRPr="007F06EE">
        <w:t xml:space="preserve">В рамках реализации подпрограммы </w:t>
      </w:r>
      <w:r w:rsidR="007F06EE" w:rsidRPr="007F06EE">
        <w:t>2</w:t>
      </w:r>
      <w:r w:rsidR="00AB487A" w:rsidRPr="007F06EE">
        <w:t xml:space="preserve"> реализовано частично:</w:t>
      </w:r>
    </w:p>
    <w:p w:rsidR="009026C7" w:rsidRPr="00FA3DFE" w:rsidRDefault="00AB487A" w:rsidP="00EE5606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7F06EE">
        <w:t xml:space="preserve">- </w:t>
      </w:r>
      <w:r w:rsidR="009026C7" w:rsidRPr="00FA3DFE">
        <w:rPr>
          <w:rFonts w:ascii="Times New Roman" w:hAnsi="Times New Roman" w:cs="Times New Roman"/>
        </w:rPr>
        <w:t>Реализация мероприятий по строительству станции предварительной очистки речной воды перед станцией водоподготовки в г. Бодайбо предоставлена субсидия из бюджета Иркутской области</w:t>
      </w:r>
      <w:r w:rsidR="009026C7">
        <w:rPr>
          <w:rFonts w:ascii="Times New Roman" w:hAnsi="Times New Roman" w:cs="Times New Roman"/>
        </w:rPr>
        <w:t>, предусмотрена субсидия из областного бюджета на период 2019-2020 годы</w:t>
      </w:r>
    </w:p>
    <w:p w:rsidR="007F06EE" w:rsidRPr="007F06EE" w:rsidRDefault="007F06EE" w:rsidP="007F06EE">
      <w:pPr>
        <w:ind w:firstLine="708"/>
        <w:jc w:val="both"/>
        <w:rPr>
          <w:color w:val="000000"/>
        </w:rPr>
      </w:pPr>
      <w:r w:rsidRPr="007F06EE">
        <w:t>2. В рамках реализации подпрограммы 3 реализовано частично:</w:t>
      </w:r>
    </w:p>
    <w:p w:rsidR="007F06EE" w:rsidRPr="007F06EE" w:rsidRDefault="007F06EE" w:rsidP="007F06EE">
      <w:pPr>
        <w:ind w:firstLine="708"/>
        <w:jc w:val="both"/>
      </w:pPr>
      <w:r w:rsidRPr="007F06EE">
        <w:t xml:space="preserve">- проектированию канализационной насосной станции и напорного канализационного коллектора протяженностью 2000 м – </w:t>
      </w:r>
      <w:r w:rsidR="009026C7">
        <w:t>не представлена</w:t>
      </w:r>
      <w:r w:rsidRPr="007F06EE">
        <w:t xml:space="preserve"> </w:t>
      </w:r>
      <w:r w:rsidR="009026C7" w:rsidRPr="007F06EE">
        <w:t>гос. эксперти</w:t>
      </w:r>
      <w:r w:rsidR="009026C7">
        <w:t>за</w:t>
      </w:r>
      <w:r w:rsidRPr="007F06EE">
        <w:t>.</w:t>
      </w:r>
    </w:p>
    <w:p w:rsidR="009E76C2" w:rsidRPr="00D40193" w:rsidRDefault="00547FCE" w:rsidP="00064234">
      <w:pPr>
        <w:ind w:firstLine="708"/>
        <w:jc w:val="both"/>
      </w:pPr>
      <w:r w:rsidRPr="007F06EE">
        <w:t>Не реализация</w:t>
      </w:r>
      <w:r w:rsidR="00AB487A" w:rsidRPr="007F06EE">
        <w:t xml:space="preserve"> (частичная реализация) мероприятий </w:t>
      </w:r>
      <w:r w:rsidRPr="007F06EE">
        <w:t>не повлияли на коммунальную инфраструктуру города.</w:t>
      </w:r>
    </w:p>
    <w:p w:rsidR="00C753F6" w:rsidRDefault="00547FCE" w:rsidP="00C753F6">
      <w:pPr>
        <w:pStyle w:val="a5"/>
        <w:jc w:val="center"/>
        <w:rPr>
          <w:rStyle w:val="a7"/>
        </w:rPr>
      </w:pPr>
      <w:r w:rsidRPr="00D40193">
        <w:rPr>
          <w:b/>
        </w:rPr>
        <w:t xml:space="preserve">4. </w:t>
      </w:r>
      <w:r w:rsidR="00C753F6" w:rsidRPr="00C753F6">
        <w:rPr>
          <w:rStyle w:val="a7"/>
        </w:rPr>
        <w:t xml:space="preserve">Отчет об использовании бюджетных ассигнований бюджета Бодайбинского муниципального образования на реализацию муниципальной программы 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3763"/>
        <w:gridCol w:w="1699"/>
        <w:gridCol w:w="1685"/>
        <w:gridCol w:w="1926"/>
      </w:tblGrid>
      <w:tr w:rsidR="004B627F" w:rsidRPr="002C3961" w:rsidTr="004B627F">
        <w:tc>
          <w:tcPr>
            <w:tcW w:w="568" w:type="dxa"/>
            <w:shd w:val="clear" w:color="auto" w:fill="auto"/>
            <w:vAlign w:val="center"/>
          </w:tcPr>
          <w:p w:rsidR="004B627F" w:rsidRPr="002C3961" w:rsidRDefault="004B627F" w:rsidP="0044721F">
            <w:pPr>
              <w:pStyle w:val="a5"/>
              <w:jc w:val="center"/>
            </w:pPr>
            <w:r w:rsidRPr="002C3961">
              <w:t>№</w:t>
            </w:r>
            <w:proofErr w:type="spellStart"/>
            <w:r w:rsidRPr="002C3961">
              <w:t>пп</w:t>
            </w:r>
            <w:proofErr w:type="spellEnd"/>
          </w:p>
        </w:tc>
        <w:tc>
          <w:tcPr>
            <w:tcW w:w="3886" w:type="dxa"/>
            <w:shd w:val="clear" w:color="auto" w:fill="auto"/>
            <w:vAlign w:val="center"/>
          </w:tcPr>
          <w:p w:rsidR="004B627F" w:rsidRPr="002C3961" w:rsidRDefault="004B627F" w:rsidP="0044721F">
            <w:pPr>
              <w:pStyle w:val="a5"/>
              <w:jc w:val="center"/>
            </w:pPr>
            <w:r w:rsidRPr="002C3961">
              <w:t>Наименование подпрограмм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B627F" w:rsidRPr="002C3961" w:rsidRDefault="004B627F" w:rsidP="0044721F">
            <w:pPr>
              <w:pStyle w:val="a5"/>
              <w:jc w:val="center"/>
            </w:pPr>
            <w:r w:rsidRPr="002C3961">
              <w:t>План бюджетных ассигнований, тыс. руб.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4B627F" w:rsidRPr="002C3961" w:rsidRDefault="004B627F" w:rsidP="0044721F">
            <w:pPr>
              <w:pStyle w:val="a5"/>
              <w:jc w:val="center"/>
            </w:pPr>
            <w:r w:rsidRPr="002C3961">
              <w:t>Фактическое исполнение, тыс. руб.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4B627F" w:rsidRPr="002C3961" w:rsidRDefault="004B627F" w:rsidP="0044721F">
            <w:pPr>
              <w:pStyle w:val="a5"/>
              <w:jc w:val="center"/>
            </w:pPr>
            <w:r w:rsidRPr="002C3961">
              <w:t>Уровень финансирования</w:t>
            </w:r>
          </w:p>
        </w:tc>
      </w:tr>
      <w:tr w:rsidR="004B627F" w:rsidRPr="002C3961" w:rsidTr="004B627F">
        <w:tc>
          <w:tcPr>
            <w:tcW w:w="568" w:type="dxa"/>
            <w:shd w:val="clear" w:color="auto" w:fill="auto"/>
            <w:vAlign w:val="center"/>
          </w:tcPr>
          <w:p w:rsidR="004B627F" w:rsidRPr="002C3961" w:rsidRDefault="004B627F" w:rsidP="004B627F">
            <w:pPr>
              <w:pStyle w:val="a5"/>
              <w:jc w:val="center"/>
            </w:pPr>
            <w:r w:rsidRPr="002C3961">
              <w:t>1.</w:t>
            </w:r>
          </w:p>
        </w:tc>
        <w:tc>
          <w:tcPr>
            <w:tcW w:w="3886" w:type="dxa"/>
            <w:shd w:val="clear" w:color="auto" w:fill="auto"/>
            <w:vAlign w:val="center"/>
          </w:tcPr>
          <w:p w:rsidR="004B627F" w:rsidRPr="00C753F6" w:rsidRDefault="004B627F" w:rsidP="004B627F">
            <w:pPr>
              <w:pStyle w:val="a5"/>
              <w:jc w:val="center"/>
            </w:pPr>
            <w:r w:rsidRPr="00C753F6">
              <w:rPr>
                <w:bCs/>
                <w:color w:val="000000"/>
                <w:sz w:val="20"/>
                <w:szCs w:val="20"/>
              </w:rPr>
              <w:t>«Модернизация объектов коммунал</w:t>
            </w:r>
            <w:r>
              <w:rPr>
                <w:bCs/>
                <w:color w:val="000000"/>
                <w:sz w:val="20"/>
                <w:szCs w:val="20"/>
              </w:rPr>
              <w:t>ьной инфраструктуры г. Бодайбо»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B627F" w:rsidRDefault="004B627F" w:rsidP="00AE2C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AE2CF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506,31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4B627F" w:rsidRDefault="004B627F" w:rsidP="00AE2C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  <w:r w:rsidR="00AE2CF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052,52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4B627F" w:rsidRDefault="004B627F" w:rsidP="00AE2C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0,98</w:t>
            </w:r>
          </w:p>
        </w:tc>
      </w:tr>
      <w:tr w:rsidR="004B627F" w:rsidRPr="002C3961" w:rsidTr="004B627F">
        <w:tc>
          <w:tcPr>
            <w:tcW w:w="568" w:type="dxa"/>
            <w:shd w:val="clear" w:color="auto" w:fill="auto"/>
            <w:vAlign w:val="center"/>
          </w:tcPr>
          <w:p w:rsidR="004B627F" w:rsidRPr="002C3961" w:rsidRDefault="004B627F" w:rsidP="004B627F">
            <w:pPr>
              <w:pStyle w:val="a5"/>
              <w:jc w:val="center"/>
            </w:pPr>
            <w:r w:rsidRPr="002C3961">
              <w:t>2.</w:t>
            </w:r>
          </w:p>
        </w:tc>
        <w:tc>
          <w:tcPr>
            <w:tcW w:w="3886" w:type="dxa"/>
            <w:shd w:val="clear" w:color="auto" w:fill="auto"/>
            <w:vAlign w:val="center"/>
          </w:tcPr>
          <w:p w:rsidR="004B627F" w:rsidRPr="00C753F6" w:rsidRDefault="004B627F" w:rsidP="004B627F">
            <w:pPr>
              <w:pStyle w:val="a5"/>
              <w:jc w:val="center"/>
            </w:pPr>
            <w:r w:rsidRPr="00C753F6">
              <w:rPr>
                <w:bCs/>
                <w:color w:val="000000"/>
                <w:sz w:val="20"/>
                <w:szCs w:val="20"/>
              </w:rPr>
              <w:t>«Чистая вода»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B627F" w:rsidRDefault="004B627F" w:rsidP="00AE2C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  <w:r w:rsidR="00AE2CF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454,57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4B627F" w:rsidRDefault="004B627F" w:rsidP="00AE2C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="00AE2CF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545,68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4B627F" w:rsidRPr="00D40193" w:rsidRDefault="004B627F" w:rsidP="00AE2C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0,94</w:t>
            </w:r>
          </w:p>
        </w:tc>
      </w:tr>
      <w:tr w:rsidR="004B627F" w:rsidRPr="002C3961" w:rsidTr="004B627F">
        <w:trPr>
          <w:trHeight w:val="555"/>
        </w:trPr>
        <w:tc>
          <w:tcPr>
            <w:tcW w:w="568" w:type="dxa"/>
            <w:shd w:val="clear" w:color="auto" w:fill="auto"/>
            <w:vAlign w:val="center"/>
          </w:tcPr>
          <w:p w:rsidR="004B627F" w:rsidRPr="002C3961" w:rsidRDefault="004B627F" w:rsidP="004B627F">
            <w:pPr>
              <w:pStyle w:val="a5"/>
              <w:jc w:val="center"/>
            </w:pPr>
            <w:r>
              <w:t>3.</w:t>
            </w:r>
          </w:p>
        </w:tc>
        <w:tc>
          <w:tcPr>
            <w:tcW w:w="3886" w:type="dxa"/>
            <w:shd w:val="clear" w:color="auto" w:fill="auto"/>
            <w:vAlign w:val="center"/>
          </w:tcPr>
          <w:p w:rsidR="004B627F" w:rsidRPr="00C753F6" w:rsidRDefault="004B627F" w:rsidP="004B627F">
            <w:pPr>
              <w:pStyle w:val="a5"/>
              <w:jc w:val="center"/>
              <w:rPr>
                <w:bCs/>
                <w:color w:val="000000"/>
                <w:sz w:val="20"/>
                <w:szCs w:val="20"/>
              </w:rPr>
            </w:pPr>
            <w:r w:rsidRPr="00C753F6">
              <w:rPr>
                <w:bCs/>
                <w:color w:val="000000"/>
                <w:sz w:val="20"/>
                <w:szCs w:val="20"/>
              </w:rPr>
              <w:t>«Развитие системы водоотведения г. Бодайбо»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B627F" w:rsidRDefault="004B627F" w:rsidP="00AE2C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AE2CF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123,98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4B627F" w:rsidRDefault="004B627F" w:rsidP="00AE2C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AE2CF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903,0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4B627F" w:rsidRDefault="004B627F" w:rsidP="00AE2CF4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0,62</w:t>
            </w:r>
          </w:p>
        </w:tc>
      </w:tr>
      <w:tr w:rsidR="004B627F" w:rsidRPr="002C3961" w:rsidTr="004B627F">
        <w:trPr>
          <w:trHeight w:val="660"/>
        </w:trPr>
        <w:tc>
          <w:tcPr>
            <w:tcW w:w="568" w:type="dxa"/>
            <w:shd w:val="clear" w:color="auto" w:fill="auto"/>
            <w:vAlign w:val="center"/>
          </w:tcPr>
          <w:p w:rsidR="004B627F" w:rsidRPr="002C3961" w:rsidRDefault="004B627F" w:rsidP="004B627F">
            <w:pPr>
              <w:pStyle w:val="a5"/>
              <w:jc w:val="center"/>
            </w:pPr>
            <w:r>
              <w:lastRenderedPageBreak/>
              <w:t>4.</w:t>
            </w:r>
          </w:p>
        </w:tc>
        <w:tc>
          <w:tcPr>
            <w:tcW w:w="3886" w:type="dxa"/>
            <w:shd w:val="clear" w:color="auto" w:fill="auto"/>
            <w:vAlign w:val="center"/>
          </w:tcPr>
          <w:p w:rsidR="004B627F" w:rsidRPr="00C753F6" w:rsidRDefault="004B627F" w:rsidP="004B627F">
            <w:pPr>
              <w:pStyle w:val="a5"/>
              <w:jc w:val="center"/>
              <w:rPr>
                <w:bCs/>
                <w:color w:val="000000"/>
                <w:sz w:val="20"/>
                <w:szCs w:val="20"/>
              </w:rPr>
            </w:pPr>
            <w:r w:rsidRPr="00C753F6">
              <w:rPr>
                <w:bCs/>
                <w:color w:val="000000"/>
                <w:sz w:val="20"/>
                <w:szCs w:val="20"/>
              </w:rPr>
              <w:t>«Энергосбережение и повышение энергетич</w:t>
            </w:r>
            <w:r>
              <w:rPr>
                <w:bCs/>
                <w:color w:val="000000"/>
                <w:sz w:val="20"/>
                <w:szCs w:val="20"/>
              </w:rPr>
              <w:t>еской эффективности г. Бодайбо»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B627F" w:rsidRDefault="00AE2CF4" w:rsidP="00AE2C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9 051,0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4B627F" w:rsidRPr="00B37C90" w:rsidRDefault="00AE2CF4" w:rsidP="00AE2C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7 593,1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4B627F" w:rsidRPr="00D40193" w:rsidRDefault="00AE2CF4" w:rsidP="00AE2C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0,84</w:t>
            </w:r>
          </w:p>
        </w:tc>
      </w:tr>
      <w:tr w:rsidR="004B627F" w:rsidRPr="002C3961" w:rsidTr="004B627F">
        <w:trPr>
          <w:trHeight w:val="245"/>
        </w:trPr>
        <w:tc>
          <w:tcPr>
            <w:tcW w:w="568" w:type="dxa"/>
            <w:shd w:val="clear" w:color="auto" w:fill="auto"/>
            <w:vAlign w:val="center"/>
          </w:tcPr>
          <w:p w:rsidR="004B627F" w:rsidRDefault="004B627F" w:rsidP="004B627F">
            <w:pPr>
              <w:pStyle w:val="a5"/>
              <w:jc w:val="center"/>
            </w:pPr>
            <w:r>
              <w:t>5</w:t>
            </w:r>
          </w:p>
        </w:tc>
        <w:tc>
          <w:tcPr>
            <w:tcW w:w="3886" w:type="dxa"/>
            <w:shd w:val="clear" w:color="auto" w:fill="auto"/>
            <w:vAlign w:val="center"/>
          </w:tcPr>
          <w:p w:rsidR="004B627F" w:rsidRPr="004B627F" w:rsidRDefault="004B627F" w:rsidP="004B627F">
            <w:pPr>
              <w:pStyle w:val="a5"/>
              <w:jc w:val="center"/>
              <w:rPr>
                <w:bCs/>
                <w:color w:val="000000"/>
                <w:sz w:val="20"/>
                <w:szCs w:val="20"/>
              </w:rPr>
            </w:pPr>
            <w:r w:rsidRPr="004B627F">
              <w:rPr>
                <w:bCs/>
                <w:color w:val="000000"/>
                <w:sz w:val="20"/>
                <w:szCs w:val="20"/>
              </w:rPr>
              <w:t xml:space="preserve">«Информирование населения Бодайбинского муниципального образования о принимаемых мерах в сфере жилищно-коммунального хозяйства и по вопросам развития общественного контроля в этой сфере» </w:t>
            </w:r>
          </w:p>
        </w:tc>
        <w:tc>
          <w:tcPr>
            <w:tcW w:w="5321" w:type="dxa"/>
            <w:gridSpan w:val="3"/>
            <w:shd w:val="clear" w:color="auto" w:fill="auto"/>
            <w:vAlign w:val="center"/>
          </w:tcPr>
          <w:p w:rsidR="004B627F" w:rsidRDefault="004B627F" w:rsidP="004B627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 финансирования</w:t>
            </w:r>
          </w:p>
        </w:tc>
      </w:tr>
    </w:tbl>
    <w:p w:rsidR="004B627F" w:rsidRPr="00C753F6" w:rsidRDefault="00EE5606" w:rsidP="00C753F6">
      <w:pPr>
        <w:pStyle w:val="a5"/>
        <w:jc w:val="center"/>
        <w:rPr>
          <w:rStyle w:val="a7"/>
        </w:rPr>
      </w:pPr>
      <w:r>
        <w:rPr>
          <w:b/>
          <w:bCs/>
          <w:color w:val="000000"/>
        </w:rPr>
        <w:t xml:space="preserve">5. </w:t>
      </w:r>
      <w:r w:rsidR="004B627F">
        <w:rPr>
          <w:b/>
          <w:bCs/>
          <w:color w:val="000000"/>
        </w:rPr>
        <w:t xml:space="preserve">Отчет </w:t>
      </w:r>
      <w:r w:rsidR="004B627F" w:rsidRPr="008B3557">
        <w:rPr>
          <w:b/>
          <w:bCs/>
          <w:color w:val="000000"/>
        </w:rPr>
        <w:t>о расходах на реализацию целей муниципальной программы за счет всех источников финансирования</w:t>
      </w:r>
      <w:r w:rsidR="004B627F">
        <w:rPr>
          <w:b/>
          <w:bCs/>
          <w:color w:val="000000"/>
        </w:rPr>
        <w:t xml:space="preserve"> в 2019 году</w:t>
      </w:r>
    </w:p>
    <w:tbl>
      <w:tblPr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6"/>
        <w:gridCol w:w="3821"/>
        <w:gridCol w:w="1567"/>
        <w:gridCol w:w="1130"/>
        <w:gridCol w:w="1139"/>
        <w:gridCol w:w="1558"/>
      </w:tblGrid>
      <w:tr w:rsidR="00D63D32" w:rsidRPr="00D40193" w:rsidTr="007A3BA8">
        <w:trPr>
          <w:trHeight w:val="42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D32" w:rsidRPr="00D40193" w:rsidRDefault="00D63D32" w:rsidP="00064234">
            <w:pPr>
              <w:jc w:val="both"/>
              <w:rPr>
                <w:color w:val="000000"/>
                <w:sz w:val="20"/>
                <w:szCs w:val="20"/>
              </w:rPr>
            </w:pPr>
            <w:r w:rsidRPr="00D40193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D32" w:rsidRPr="00D40193" w:rsidRDefault="00D63D32" w:rsidP="00064234">
            <w:pPr>
              <w:jc w:val="both"/>
              <w:rPr>
                <w:color w:val="000000"/>
                <w:sz w:val="20"/>
                <w:szCs w:val="20"/>
              </w:rPr>
            </w:pPr>
            <w:r w:rsidRPr="00D40193">
              <w:rPr>
                <w:color w:val="000000"/>
                <w:sz w:val="20"/>
                <w:szCs w:val="20"/>
              </w:rPr>
              <w:t>Наименование основных мероприятий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D32" w:rsidRPr="00D40193" w:rsidRDefault="00D63D32" w:rsidP="00064234">
            <w:pPr>
              <w:ind w:left="-108"/>
              <w:jc w:val="both"/>
              <w:rPr>
                <w:color w:val="000000"/>
                <w:sz w:val="20"/>
                <w:szCs w:val="20"/>
              </w:rPr>
            </w:pPr>
            <w:r w:rsidRPr="00D40193">
              <w:rPr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D32" w:rsidRPr="00D40193" w:rsidRDefault="00D63D32" w:rsidP="00064234">
            <w:pPr>
              <w:jc w:val="both"/>
              <w:rPr>
                <w:color w:val="000000"/>
                <w:sz w:val="20"/>
                <w:szCs w:val="20"/>
              </w:rPr>
            </w:pPr>
            <w:r w:rsidRPr="00D40193">
              <w:rPr>
                <w:color w:val="000000"/>
                <w:sz w:val="20"/>
                <w:szCs w:val="20"/>
              </w:rPr>
              <w:t>Объем финансирования, тыс.руб.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D32" w:rsidRPr="00C753F6" w:rsidRDefault="00EE5606" w:rsidP="00064234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Причина неисполнения</w:t>
            </w:r>
          </w:p>
        </w:tc>
      </w:tr>
      <w:tr w:rsidR="00D63D32" w:rsidRPr="00D40193" w:rsidTr="007A3BA8">
        <w:trPr>
          <w:trHeight w:val="42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D32" w:rsidRPr="00D40193" w:rsidRDefault="00D63D32" w:rsidP="0006423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D32" w:rsidRPr="00D40193" w:rsidRDefault="00D63D32" w:rsidP="0006423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D32" w:rsidRPr="00D40193" w:rsidRDefault="00D63D32" w:rsidP="0006423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D32" w:rsidRPr="00D40193" w:rsidRDefault="00D63D32" w:rsidP="00064234">
            <w:pPr>
              <w:jc w:val="both"/>
              <w:rPr>
                <w:color w:val="000000"/>
                <w:sz w:val="20"/>
                <w:szCs w:val="20"/>
              </w:rPr>
            </w:pPr>
            <w:r w:rsidRPr="00D40193">
              <w:rPr>
                <w:color w:val="000000"/>
                <w:sz w:val="20"/>
                <w:szCs w:val="20"/>
              </w:rPr>
              <w:t>план на год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D32" w:rsidRPr="00D40193" w:rsidRDefault="00D63D32" w:rsidP="00064234">
            <w:pPr>
              <w:jc w:val="both"/>
              <w:rPr>
                <w:color w:val="000000"/>
                <w:sz w:val="20"/>
                <w:szCs w:val="20"/>
              </w:rPr>
            </w:pPr>
            <w:r w:rsidRPr="00D40193">
              <w:rPr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D32" w:rsidRPr="00D40193" w:rsidRDefault="00D63D32" w:rsidP="00064234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D63D32" w:rsidRPr="00D40193" w:rsidTr="007A3BA8">
        <w:trPr>
          <w:trHeight w:val="4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D32" w:rsidRPr="00D40193" w:rsidRDefault="00D63D32" w:rsidP="00AE2CF4">
            <w:pPr>
              <w:jc w:val="center"/>
              <w:rPr>
                <w:color w:val="000000"/>
                <w:sz w:val="20"/>
                <w:szCs w:val="20"/>
              </w:rPr>
            </w:pPr>
            <w:r w:rsidRPr="00D4019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D32" w:rsidRPr="00D40193" w:rsidRDefault="00D63D32" w:rsidP="00AE2CF4">
            <w:pPr>
              <w:jc w:val="center"/>
              <w:rPr>
                <w:color w:val="000000"/>
                <w:sz w:val="20"/>
                <w:szCs w:val="20"/>
              </w:rPr>
            </w:pPr>
            <w:r w:rsidRPr="00D4019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D32" w:rsidRPr="00D40193" w:rsidRDefault="00D63D32" w:rsidP="00AE2CF4">
            <w:pPr>
              <w:jc w:val="center"/>
              <w:rPr>
                <w:color w:val="000000"/>
                <w:sz w:val="20"/>
                <w:szCs w:val="20"/>
              </w:rPr>
            </w:pPr>
            <w:r w:rsidRPr="00D4019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D32" w:rsidRPr="00D40193" w:rsidRDefault="00D63D32" w:rsidP="00AE2CF4">
            <w:pPr>
              <w:jc w:val="center"/>
              <w:rPr>
                <w:color w:val="000000"/>
                <w:sz w:val="20"/>
                <w:szCs w:val="20"/>
              </w:rPr>
            </w:pPr>
            <w:r w:rsidRPr="00D4019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D32" w:rsidRPr="00D40193" w:rsidRDefault="00D63D32" w:rsidP="00AE2CF4">
            <w:pPr>
              <w:jc w:val="center"/>
              <w:rPr>
                <w:color w:val="000000"/>
                <w:sz w:val="20"/>
                <w:szCs w:val="20"/>
              </w:rPr>
            </w:pPr>
            <w:r w:rsidRPr="00D4019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D32" w:rsidRPr="00D40193" w:rsidRDefault="00AE2CF4" w:rsidP="00AE2C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547FCE" w:rsidRPr="00D40193" w:rsidTr="00C87822">
        <w:trPr>
          <w:trHeight w:val="317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CE" w:rsidRPr="00D40193" w:rsidRDefault="00547FCE" w:rsidP="0006423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40193">
              <w:rPr>
                <w:b/>
                <w:bCs/>
                <w:color w:val="000000"/>
                <w:sz w:val="20"/>
                <w:szCs w:val="20"/>
              </w:rPr>
              <w:t>Подпрограмма 1. «Модернизация объектов коммунальной инфраструктуры г. Бодайбо» на 2015-2022 годы</w:t>
            </w:r>
          </w:p>
        </w:tc>
      </w:tr>
      <w:tr w:rsidR="00D63D32" w:rsidRPr="00D40193" w:rsidTr="007A3BA8">
        <w:trPr>
          <w:trHeight w:val="69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D32" w:rsidRPr="00D40193" w:rsidRDefault="00D63D32" w:rsidP="00064234">
            <w:pPr>
              <w:jc w:val="both"/>
              <w:rPr>
                <w:color w:val="000000"/>
                <w:sz w:val="20"/>
                <w:szCs w:val="20"/>
              </w:rPr>
            </w:pPr>
            <w:r w:rsidRPr="00D40193">
              <w:rPr>
                <w:color w:val="000000"/>
                <w:sz w:val="20"/>
                <w:szCs w:val="20"/>
              </w:rPr>
              <w:t> 1</w:t>
            </w:r>
          </w:p>
        </w:tc>
        <w:tc>
          <w:tcPr>
            <w:tcW w:w="38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D32" w:rsidRPr="00D40193" w:rsidRDefault="00D63D32" w:rsidP="00064234">
            <w:pPr>
              <w:jc w:val="both"/>
              <w:rPr>
                <w:color w:val="000000"/>
                <w:sz w:val="20"/>
                <w:szCs w:val="20"/>
              </w:rPr>
            </w:pPr>
            <w:r w:rsidRPr="00D40193">
              <w:rPr>
                <w:color w:val="000000"/>
                <w:sz w:val="20"/>
                <w:szCs w:val="20"/>
              </w:rPr>
              <w:t>Реализация первоочередных мероприятий по модернизации объектов коммунальной инфраструктуры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D32" w:rsidRPr="00D40193" w:rsidRDefault="00D63D32" w:rsidP="00064234">
            <w:pPr>
              <w:jc w:val="both"/>
              <w:rPr>
                <w:color w:val="000000"/>
                <w:sz w:val="20"/>
                <w:szCs w:val="20"/>
              </w:rPr>
            </w:pPr>
            <w:r w:rsidRPr="00D40193">
              <w:rPr>
                <w:color w:val="000000"/>
                <w:sz w:val="20"/>
                <w:szCs w:val="20"/>
              </w:rPr>
              <w:t xml:space="preserve">бюджет </w:t>
            </w:r>
            <w:r>
              <w:rPr>
                <w:color w:val="000000"/>
                <w:sz w:val="20"/>
                <w:szCs w:val="20"/>
              </w:rPr>
              <w:t xml:space="preserve">Иркутской области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D32" w:rsidRPr="00D40193" w:rsidRDefault="00D63D32" w:rsidP="0006423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10 682,0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D32" w:rsidRPr="00D40193" w:rsidRDefault="00D63D32" w:rsidP="0006423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10 328,01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D32" w:rsidRPr="00D40193" w:rsidRDefault="00EE5606" w:rsidP="0006423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итогам аукциона</w:t>
            </w:r>
          </w:p>
        </w:tc>
      </w:tr>
      <w:tr w:rsidR="00D63D32" w:rsidRPr="00D40193" w:rsidTr="007A3BA8">
        <w:trPr>
          <w:trHeight w:val="675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D32" w:rsidRPr="00D40193" w:rsidRDefault="00D63D32" w:rsidP="0006423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8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D32" w:rsidRPr="00D40193" w:rsidRDefault="00D63D32" w:rsidP="0006423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D32" w:rsidRDefault="00D63D32" w:rsidP="00064234">
            <w:pPr>
              <w:jc w:val="both"/>
              <w:rPr>
                <w:color w:val="000000"/>
                <w:sz w:val="20"/>
                <w:szCs w:val="20"/>
              </w:rPr>
            </w:pPr>
            <w:r w:rsidRPr="00D40193">
              <w:rPr>
                <w:color w:val="000000"/>
                <w:sz w:val="20"/>
                <w:szCs w:val="20"/>
              </w:rPr>
              <w:t>бюджет Бодайбинского МО</w:t>
            </w:r>
          </w:p>
          <w:p w:rsidR="00D63D32" w:rsidRPr="00D40193" w:rsidRDefault="00D63D32" w:rsidP="0006423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D32" w:rsidRPr="00D40193" w:rsidRDefault="00D63D32" w:rsidP="0028239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AE2CF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824,31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D32" w:rsidRPr="00D40193" w:rsidRDefault="00D63D32" w:rsidP="0006423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 w:rsidR="00AE2CF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724,51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D32" w:rsidRPr="00D40193" w:rsidRDefault="00EE5606" w:rsidP="0006423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итогам аукциона</w:t>
            </w:r>
          </w:p>
        </w:tc>
      </w:tr>
      <w:tr w:rsidR="00CF7369" w:rsidRPr="00D40193" w:rsidTr="007A3BA8">
        <w:trPr>
          <w:trHeight w:val="182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369" w:rsidRPr="00D40193" w:rsidRDefault="00CF7369" w:rsidP="00CF73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подпрограмме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369" w:rsidRPr="00D40193" w:rsidRDefault="00CF7369" w:rsidP="00CF73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22 506,3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369" w:rsidRPr="00D40193" w:rsidRDefault="00CF7369" w:rsidP="00CF73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22 052,5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369" w:rsidRPr="00D40193" w:rsidRDefault="00CF7369" w:rsidP="0006423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47FCE" w:rsidRPr="00D40193" w:rsidTr="00C87822">
        <w:trPr>
          <w:trHeight w:val="182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CE" w:rsidRPr="00D40193" w:rsidRDefault="00547FCE" w:rsidP="0006423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40193">
              <w:rPr>
                <w:b/>
                <w:bCs/>
                <w:color w:val="000000"/>
                <w:sz w:val="20"/>
                <w:szCs w:val="20"/>
              </w:rPr>
              <w:t>Подпрограмма 2. «Чистая вода» на 2015-2022 годы</w:t>
            </w:r>
          </w:p>
        </w:tc>
      </w:tr>
      <w:tr w:rsidR="00D63D32" w:rsidRPr="00D40193" w:rsidTr="007A3BA8">
        <w:trPr>
          <w:trHeight w:val="495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D32" w:rsidRPr="00D40193" w:rsidRDefault="00D63D32" w:rsidP="00064234">
            <w:pPr>
              <w:jc w:val="both"/>
              <w:rPr>
                <w:color w:val="000000"/>
                <w:sz w:val="20"/>
                <w:szCs w:val="20"/>
              </w:rPr>
            </w:pPr>
            <w:r w:rsidRPr="00D40193">
              <w:rPr>
                <w:color w:val="000000"/>
                <w:sz w:val="20"/>
                <w:szCs w:val="20"/>
              </w:rPr>
              <w:t>1</w:t>
            </w:r>
            <w:r w:rsidR="00CF736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D32" w:rsidRPr="00D40193" w:rsidRDefault="00D63D32" w:rsidP="00064234">
            <w:pPr>
              <w:jc w:val="both"/>
              <w:rPr>
                <w:color w:val="000000"/>
                <w:sz w:val="20"/>
                <w:szCs w:val="20"/>
              </w:rPr>
            </w:pPr>
            <w:r w:rsidRPr="00D40193">
              <w:rPr>
                <w:sz w:val="20"/>
                <w:szCs w:val="20"/>
              </w:rPr>
              <w:t>Развитие системы водоснабжения</w:t>
            </w:r>
            <w:r>
              <w:rPr>
                <w:sz w:val="20"/>
                <w:szCs w:val="20"/>
              </w:rPr>
              <w:t>: Реализация первоочередных мероприятий по ремонту систем и объектов водоснабжения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D32" w:rsidRPr="00D40193" w:rsidRDefault="00D63D32" w:rsidP="00064234">
            <w:pPr>
              <w:jc w:val="both"/>
              <w:rPr>
                <w:color w:val="000000"/>
                <w:sz w:val="20"/>
                <w:szCs w:val="20"/>
              </w:rPr>
            </w:pPr>
            <w:r w:rsidRPr="00D40193">
              <w:rPr>
                <w:color w:val="000000"/>
                <w:sz w:val="20"/>
                <w:szCs w:val="20"/>
              </w:rPr>
              <w:t>бюджет Бодайбинского МО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D32" w:rsidRPr="00D40193" w:rsidRDefault="00D63D32" w:rsidP="0006423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870,0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D32" w:rsidRPr="00D40193" w:rsidRDefault="00D63D32" w:rsidP="0006423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D32" w:rsidRPr="00D40193" w:rsidRDefault="00EE5606" w:rsidP="00D63D3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итогам аукциона</w:t>
            </w:r>
          </w:p>
        </w:tc>
      </w:tr>
      <w:tr w:rsidR="00D63D32" w:rsidRPr="00D40193" w:rsidTr="007A3BA8">
        <w:trPr>
          <w:trHeight w:val="517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D32" w:rsidRPr="00D40193" w:rsidRDefault="00D63D32" w:rsidP="0006423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D32" w:rsidRPr="00D40193" w:rsidRDefault="00D63D32" w:rsidP="0006423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D32" w:rsidRPr="00D40193" w:rsidRDefault="00D63D32" w:rsidP="0006423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D32" w:rsidRPr="00D40193" w:rsidRDefault="00D63D32" w:rsidP="0006423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D32" w:rsidRPr="00D40193" w:rsidRDefault="00D63D32" w:rsidP="0006423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32" w:rsidRPr="00D40193" w:rsidRDefault="00D63D32" w:rsidP="00064234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D63D32" w:rsidRPr="00D40193" w:rsidTr="007A3BA8">
        <w:trPr>
          <w:trHeight w:val="55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3D32" w:rsidRPr="00D40193" w:rsidRDefault="00D63D32" w:rsidP="002D127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CF736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3D32" w:rsidRPr="002D1275" w:rsidRDefault="00D63D32" w:rsidP="002D1275">
            <w:pPr>
              <w:jc w:val="both"/>
              <w:rPr>
                <w:color w:val="000000"/>
                <w:sz w:val="20"/>
                <w:szCs w:val="20"/>
              </w:rPr>
            </w:pPr>
            <w:r w:rsidRPr="002D1275">
              <w:rPr>
                <w:sz w:val="20"/>
                <w:szCs w:val="20"/>
              </w:rPr>
              <w:t>Реализация мероприятий по строительству станции предварительной очистки речной воды перед станцией водоподготовки в г. Бодайбо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32" w:rsidRPr="00D40193" w:rsidRDefault="00D63D32" w:rsidP="002D1275">
            <w:pPr>
              <w:jc w:val="both"/>
              <w:rPr>
                <w:color w:val="000000"/>
                <w:sz w:val="20"/>
                <w:szCs w:val="20"/>
              </w:rPr>
            </w:pPr>
            <w:r w:rsidRPr="00D40193">
              <w:rPr>
                <w:color w:val="000000"/>
                <w:sz w:val="20"/>
                <w:szCs w:val="20"/>
              </w:rPr>
              <w:t xml:space="preserve">бюджет </w:t>
            </w:r>
            <w:r>
              <w:rPr>
                <w:color w:val="000000"/>
                <w:sz w:val="20"/>
                <w:szCs w:val="20"/>
              </w:rPr>
              <w:t xml:space="preserve">Иркутской области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32" w:rsidRPr="00D40193" w:rsidRDefault="00D63D32" w:rsidP="002D127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  <w:r w:rsidR="001C6BB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662,53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32" w:rsidRPr="00D40193" w:rsidRDefault="00D63D32" w:rsidP="002D127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  <w:r w:rsidR="001C6BB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662,53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32" w:rsidRPr="00D40193" w:rsidRDefault="00EE5606" w:rsidP="002D127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итогам аукциона</w:t>
            </w:r>
          </w:p>
        </w:tc>
      </w:tr>
      <w:tr w:rsidR="00D63D32" w:rsidRPr="00D40193" w:rsidTr="007A3BA8">
        <w:trPr>
          <w:trHeight w:val="585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32" w:rsidRDefault="00D63D32" w:rsidP="00D63D3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32" w:rsidRPr="002D1275" w:rsidRDefault="00D63D32" w:rsidP="00D63D3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32" w:rsidRPr="00D40193" w:rsidRDefault="00D63D32" w:rsidP="00D63D32">
            <w:pPr>
              <w:jc w:val="both"/>
              <w:rPr>
                <w:color w:val="000000"/>
                <w:sz w:val="20"/>
                <w:szCs w:val="20"/>
              </w:rPr>
            </w:pPr>
            <w:r w:rsidRPr="00D40193">
              <w:rPr>
                <w:color w:val="000000"/>
                <w:sz w:val="20"/>
                <w:szCs w:val="20"/>
              </w:rPr>
              <w:t>бюджет Бодайбинского МО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3D32" w:rsidRPr="00D40193" w:rsidRDefault="00D63D32" w:rsidP="00D63D3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1C6BB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863,1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3D32" w:rsidRPr="00D40193" w:rsidRDefault="00D63D32" w:rsidP="00D63D3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1C6BB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863,1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32" w:rsidRPr="00D40193" w:rsidRDefault="00EE5606" w:rsidP="00D63D3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итогам аукциона</w:t>
            </w:r>
          </w:p>
        </w:tc>
      </w:tr>
      <w:tr w:rsidR="00D63D32" w:rsidRPr="00D40193" w:rsidTr="007A3BA8">
        <w:trPr>
          <w:trHeight w:val="73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D32" w:rsidRPr="00D40193" w:rsidRDefault="00CF7369" w:rsidP="00D63D3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3.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D32" w:rsidRPr="00D40193" w:rsidRDefault="00D63D32" w:rsidP="00D63D32">
            <w:pPr>
              <w:jc w:val="both"/>
              <w:rPr>
                <w:color w:val="000000"/>
                <w:sz w:val="20"/>
                <w:szCs w:val="20"/>
              </w:rPr>
            </w:pPr>
            <w:r w:rsidRPr="00D40193">
              <w:rPr>
                <w:color w:val="000000"/>
                <w:sz w:val="20"/>
                <w:szCs w:val="20"/>
              </w:rPr>
              <w:t>Ремонт летнего водоснабжения мкр. Колобовщина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D32" w:rsidRDefault="00D63D32" w:rsidP="00D63D32">
            <w:pPr>
              <w:jc w:val="both"/>
              <w:rPr>
                <w:color w:val="000000"/>
                <w:sz w:val="20"/>
                <w:szCs w:val="20"/>
              </w:rPr>
            </w:pPr>
            <w:r w:rsidRPr="00D40193">
              <w:rPr>
                <w:color w:val="000000"/>
                <w:sz w:val="20"/>
                <w:szCs w:val="20"/>
              </w:rPr>
              <w:t>бюджет Бодайбинского МО</w:t>
            </w:r>
          </w:p>
          <w:p w:rsidR="00D63D32" w:rsidRPr="00D40193" w:rsidRDefault="00D63D32" w:rsidP="00D63D3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D32" w:rsidRPr="00D40193" w:rsidRDefault="00D63D32" w:rsidP="00D63D3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58,94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D32" w:rsidRPr="00D40193" w:rsidRDefault="00D63D32" w:rsidP="00D63D3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D32" w:rsidRPr="00D40193" w:rsidRDefault="00EE5606" w:rsidP="00D63D3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итогам аукциона</w:t>
            </w:r>
          </w:p>
        </w:tc>
      </w:tr>
      <w:tr w:rsidR="00CF7369" w:rsidRPr="00D40193" w:rsidTr="007A3BA8">
        <w:trPr>
          <w:trHeight w:val="94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369" w:rsidRPr="00D40193" w:rsidRDefault="001C6BB3" w:rsidP="001C6B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подпрограмме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369" w:rsidRPr="00D40193" w:rsidRDefault="001C6BB3" w:rsidP="00D63D3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16 454,57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369" w:rsidRPr="00D40193" w:rsidRDefault="001C6BB3" w:rsidP="00D63D3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15 545,7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369" w:rsidRPr="00D40193" w:rsidRDefault="00CF7369" w:rsidP="00D63D3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63D32" w:rsidRPr="00D40193" w:rsidTr="00C87822">
        <w:trPr>
          <w:trHeight w:val="94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D32" w:rsidRPr="00D40193" w:rsidRDefault="00D63D32" w:rsidP="00D63D3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40193">
              <w:rPr>
                <w:b/>
                <w:bCs/>
                <w:color w:val="000000"/>
                <w:sz w:val="20"/>
                <w:szCs w:val="20"/>
              </w:rPr>
              <w:t>Подпрограмма 3. «Развитие системы водоотведения г. Бодайбо» на 2015-2022 годы</w:t>
            </w:r>
          </w:p>
        </w:tc>
      </w:tr>
      <w:tr w:rsidR="00D63D32" w:rsidRPr="00D40193" w:rsidTr="007A3BA8">
        <w:trPr>
          <w:trHeight w:val="67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D32" w:rsidRPr="00D40193" w:rsidRDefault="00D63D32" w:rsidP="00D63D32">
            <w:pPr>
              <w:jc w:val="both"/>
              <w:rPr>
                <w:color w:val="000000"/>
                <w:sz w:val="20"/>
                <w:szCs w:val="20"/>
              </w:rPr>
            </w:pPr>
            <w:r w:rsidRPr="00D4019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D32" w:rsidRPr="00D40193" w:rsidRDefault="007A3BA8" w:rsidP="00D63D3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Проектирование</w:t>
            </w:r>
            <w:r w:rsidR="00D63D32" w:rsidRPr="0059668D">
              <w:rPr>
                <w:sz w:val="20"/>
                <w:szCs w:val="20"/>
              </w:rPr>
              <w:t xml:space="preserve"> канализационной насосной станции и напорного канализационного коллектора протяженностью 2000 м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D32" w:rsidRPr="00D40193" w:rsidRDefault="00D63D32" w:rsidP="00D63D32">
            <w:pPr>
              <w:jc w:val="both"/>
              <w:rPr>
                <w:color w:val="000000"/>
                <w:sz w:val="20"/>
                <w:szCs w:val="20"/>
              </w:rPr>
            </w:pPr>
            <w:r w:rsidRPr="00D40193">
              <w:rPr>
                <w:color w:val="000000"/>
                <w:sz w:val="20"/>
                <w:szCs w:val="20"/>
              </w:rPr>
              <w:t>бюджет Бодайбинского МО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D32" w:rsidRPr="00D40193" w:rsidRDefault="00D63D32" w:rsidP="00D63D3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7A3BA8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126,54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D32" w:rsidRPr="00D40193" w:rsidRDefault="00D63D32" w:rsidP="00D63D3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D32" w:rsidRPr="00D40193" w:rsidRDefault="00EE5606" w:rsidP="00D63D32">
            <w:pPr>
              <w:ind w:left="-1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итогам аукциона</w:t>
            </w:r>
          </w:p>
        </w:tc>
      </w:tr>
      <w:tr w:rsidR="00D63D32" w:rsidRPr="00D40193" w:rsidTr="007A3BA8">
        <w:trPr>
          <w:trHeight w:val="380"/>
        </w:trPr>
        <w:tc>
          <w:tcPr>
            <w:tcW w:w="5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D32" w:rsidRPr="00D40193" w:rsidRDefault="00D63D32" w:rsidP="00D63D3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3D32" w:rsidRPr="0059668D" w:rsidRDefault="00D63D32" w:rsidP="00D63D3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</w:t>
            </w:r>
            <w:r w:rsidRPr="004512FD">
              <w:rPr>
                <w:sz w:val="20"/>
                <w:szCs w:val="20"/>
              </w:rPr>
              <w:t xml:space="preserve"> сетей и объектов водоотведения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D32" w:rsidRPr="00D40193" w:rsidRDefault="00D63D32" w:rsidP="00D63D32">
            <w:pPr>
              <w:jc w:val="both"/>
              <w:rPr>
                <w:color w:val="000000"/>
                <w:sz w:val="20"/>
                <w:szCs w:val="20"/>
              </w:rPr>
            </w:pPr>
            <w:r w:rsidRPr="00D40193">
              <w:rPr>
                <w:color w:val="000000"/>
                <w:sz w:val="20"/>
                <w:szCs w:val="20"/>
              </w:rPr>
              <w:t>бюджет Бодайбинского МО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D32" w:rsidRDefault="00D63D32" w:rsidP="00D63D3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876,04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D32" w:rsidRDefault="00D63D32" w:rsidP="00D63D3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D32" w:rsidRDefault="00EE5606" w:rsidP="00D63D32">
            <w:pPr>
              <w:ind w:left="-1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итогам аукциона</w:t>
            </w:r>
          </w:p>
        </w:tc>
      </w:tr>
      <w:tr w:rsidR="00D63D32" w:rsidRPr="00D40193" w:rsidTr="007A3BA8">
        <w:trPr>
          <w:trHeight w:val="960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D32" w:rsidRPr="00D40193" w:rsidRDefault="00D63D32" w:rsidP="00D63D3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3D32" w:rsidRDefault="00D63D32" w:rsidP="00D63D32">
            <w:pPr>
              <w:jc w:val="both"/>
              <w:rPr>
                <w:color w:val="000000"/>
                <w:sz w:val="20"/>
                <w:szCs w:val="20"/>
              </w:rPr>
            </w:pPr>
            <w:r w:rsidRPr="00D40193">
              <w:rPr>
                <w:color w:val="000000"/>
                <w:sz w:val="20"/>
                <w:szCs w:val="20"/>
              </w:rPr>
              <w:t>Финансовое возмещение затрат в связи с оказанием жилищных услуг по отдельным категориям жилищного фонда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D32" w:rsidRPr="00D40193" w:rsidRDefault="00D63D32" w:rsidP="00D63D32">
            <w:pPr>
              <w:jc w:val="both"/>
              <w:rPr>
                <w:color w:val="000000"/>
                <w:sz w:val="20"/>
                <w:szCs w:val="20"/>
              </w:rPr>
            </w:pPr>
            <w:r w:rsidRPr="00D40193">
              <w:rPr>
                <w:color w:val="000000"/>
                <w:sz w:val="20"/>
                <w:szCs w:val="20"/>
              </w:rPr>
              <w:t>бюджет Бодайбинского МО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D32" w:rsidRPr="00D40193" w:rsidRDefault="00D63D32" w:rsidP="00D63D3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7A3BA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121,4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D32" w:rsidRPr="00D40193" w:rsidRDefault="00D63D32" w:rsidP="00D63D3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7A3BA8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903,0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D32" w:rsidRPr="00D40193" w:rsidRDefault="00EE5606" w:rsidP="004B627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итогам аукциона</w:t>
            </w:r>
          </w:p>
        </w:tc>
      </w:tr>
      <w:tr w:rsidR="007A3BA8" w:rsidRPr="00D40193" w:rsidTr="007A3BA8">
        <w:trPr>
          <w:trHeight w:val="389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3BA8" w:rsidRPr="00D40193" w:rsidRDefault="007A3BA8" w:rsidP="007A3B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подпрограмме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3BA8" w:rsidRPr="00D40193" w:rsidRDefault="007A3BA8" w:rsidP="00D63D3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11 124,0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3BA8" w:rsidRPr="00D40193" w:rsidRDefault="007A3BA8" w:rsidP="00D63D3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6 903,0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3BA8" w:rsidRPr="00D40193" w:rsidRDefault="007A3BA8" w:rsidP="00D63D3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63D32" w:rsidRPr="00D40193" w:rsidTr="00C87822">
        <w:trPr>
          <w:trHeight w:val="389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D32" w:rsidRPr="00D40193" w:rsidRDefault="00D63D32" w:rsidP="00D63D3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40193">
              <w:rPr>
                <w:b/>
                <w:bCs/>
                <w:color w:val="000000"/>
                <w:sz w:val="20"/>
                <w:szCs w:val="20"/>
              </w:rPr>
              <w:t>Подпрограмма 4. «Энергосбережение и повышение энергетической эффективности г. Бодайбо» на 2015-2022 годы</w:t>
            </w:r>
          </w:p>
        </w:tc>
      </w:tr>
      <w:tr w:rsidR="007A3BA8" w:rsidRPr="00D40193" w:rsidTr="007A3BA8">
        <w:trPr>
          <w:trHeight w:val="8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BA8" w:rsidRPr="00D40193" w:rsidRDefault="007A3BA8" w:rsidP="00D63D3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1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BA8" w:rsidRPr="00D40193" w:rsidRDefault="007A3BA8" w:rsidP="00D63D32">
            <w:pPr>
              <w:jc w:val="both"/>
              <w:rPr>
                <w:color w:val="000000"/>
                <w:sz w:val="20"/>
                <w:szCs w:val="20"/>
              </w:rPr>
            </w:pPr>
            <w:r w:rsidRPr="00D40193">
              <w:rPr>
                <w:sz w:val="20"/>
                <w:szCs w:val="20"/>
              </w:rPr>
              <w:t>Оснащение приборами учета и резервными, и (или) аварийными источниками электроэнергии объектов муниципальной собственности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BA8" w:rsidRPr="00D40193" w:rsidRDefault="007A3BA8" w:rsidP="00D63D32">
            <w:pPr>
              <w:jc w:val="both"/>
              <w:rPr>
                <w:color w:val="000000"/>
                <w:sz w:val="20"/>
                <w:szCs w:val="20"/>
              </w:rPr>
            </w:pPr>
            <w:r w:rsidRPr="00D40193">
              <w:rPr>
                <w:color w:val="000000"/>
                <w:sz w:val="20"/>
                <w:szCs w:val="20"/>
              </w:rPr>
              <w:t>бюджет Бодайбинского МО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BA8" w:rsidRPr="00D40193" w:rsidRDefault="007A3BA8" w:rsidP="00D63D3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7 350,0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BA8" w:rsidRPr="00D40193" w:rsidRDefault="007A3BA8" w:rsidP="00D63D32">
            <w:pPr>
              <w:jc w:val="both"/>
              <w:rPr>
                <w:color w:val="000000"/>
                <w:sz w:val="20"/>
                <w:szCs w:val="20"/>
              </w:rPr>
            </w:pPr>
            <w:r w:rsidRPr="00B37C90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 xml:space="preserve"> 903,89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BA8" w:rsidRPr="00D40193" w:rsidRDefault="007A3BA8" w:rsidP="00D63D3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итогам аукциона</w:t>
            </w:r>
          </w:p>
        </w:tc>
      </w:tr>
      <w:tr w:rsidR="007A3BA8" w:rsidRPr="00D40193" w:rsidTr="00BE5479">
        <w:trPr>
          <w:trHeight w:val="8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BA8" w:rsidRDefault="007A3BA8" w:rsidP="007A3BA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BA8" w:rsidRPr="00D40193" w:rsidRDefault="007A3BA8" w:rsidP="007A3BA8">
            <w:pPr>
              <w:jc w:val="both"/>
              <w:rPr>
                <w:sz w:val="20"/>
                <w:szCs w:val="20"/>
              </w:rPr>
            </w:pPr>
            <w:r w:rsidRPr="007A3BA8">
              <w:rPr>
                <w:sz w:val="20"/>
                <w:szCs w:val="20"/>
              </w:rPr>
              <w:t>Реконструкция линий электроснабжения жилых многоквартирных домов</w:t>
            </w:r>
          </w:p>
        </w:tc>
        <w:tc>
          <w:tcPr>
            <w:tcW w:w="1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BA8" w:rsidRPr="00D40193" w:rsidRDefault="007A3BA8" w:rsidP="007A3BA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BA8" w:rsidRDefault="007A3BA8" w:rsidP="007A3BA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1 217,5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BA8" w:rsidRPr="00B37C90" w:rsidRDefault="007A3BA8" w:rsidP="007A3BA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205,8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BA8" w:rsidRDefault="007A3BA8" w:rsidP="007A3BA8">
            <w:r w:rsidRPr="00443AAF">
              <w:rPr>
                <w:color w:val="000000"/>
                <w:sz w:val="20"/>
                <w:szCs w:val="20"/>
              </w:rPr>
              <w:t>По итогам аукциона</w:t>
            </w:r>
          </w:p>
        </w:tc>
      </w:tr>
      <w:tr w:rsidR="007A3BA8" w:rsidRPr="00D40193" w:rsidTr="00BE5479">
        <w:trPr>
          <w:trHeight w:val="8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BA8" w:rsidRDefault="007A3BA8" w:rsidP="007A3BA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BA8" w:rsidRPr="00D40193" w:rsidRDefault="007A3BA8" w:rsidP="007A3BA8">
            <w:pPr>
              <w:jc w:val="both"/>
              <w:rPr>
                <w:sz w:val="20"/>
                <w:szCs w:val="20"/>
              </w:rPr>
            </w:pPr>
            <w:r w:rsidRPr="007A3BA8">
              <w:rPr>
                <w:sz w:val="20"/>
                <w:szCs w:val="20"/>
              </w:rPr>
              <w:t>Реконструкция линий уличного освещения</w:t>
            </w:r>
          </w:p>
        </w:tc>
        <w:tc>
          <w:tcPr>
            <w:tcW w:w="1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BA8" w:rsidRPr="00D40193" w:rsidRDefault="007A3BA8" w:rsidP="007A3BA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BA8" w:rsidRDefault="007A3BA8" w:rsidP="007A3BA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483,4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BA8" w:rsidRPr="00B37C90" w:rsidRDefault="007A3BA8" w:rsidP="007A3BA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483,4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BA8" w:rsidRDefault="007A3BA8" w:rsidP="007A3BA8">
            <w:r w:rsidRPr="00443AAF">
              <w:rPr>
                <w:color w:val="000000"/>
                <w:sz w:val="20"/>
                <w:szCs w:val="20"/>
              </w:rPr>
              <w:t>По итогам аукциона</w:t>
            </w:r>
          </w:p>
        </w:tc>
      </w:tr>
      <w:tr w:rsidR="007A3BA8" w:rsidRPr="00D40193" w:rsidTr="0083797E">
        <w:trPr>
          <w:trHeight w:val="385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BA8" w:rsidRPr="00D40193" w:rsidRDefault="007A3BA8" w:rsidP="007A3B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подпрограмме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BA8" w:rsidRDefault="007A3BA8" w:rsidP="00D63D3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9 050,9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BA8" w:rsidRPr="00B37C90" w:rsidRDefault="007A3BA8" w:rsidP="00D63D3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7 593,09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BA8" w:rsidRDefault="007A3BA8" w:rsidP="00D63D3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341A3" w:rsidRPr="00D40193" w:rsidRDefault="00EE5606" w:rsidP="00064234">
      <w:pPr>
        <w:jc w:val="center"/>
        <w:rPr>
          <w:b/>
        </w:rPr>
      </w:pPr>
      <w:r>
        <w:rPr>
          <w:b/>
        </w:rPr>
        <w:t>6</w:t>
      </w:r>
      <w:r w:rsidR="00B341A3" w:rsidRPr="00D40193">
        <w:rPr>
          <w:b/>
        </w:rPr>
        <w:t>. Анализ сводных показателей муниципальных заданий на оказание (выполнение)муниципальных услуг (работ) муниципальными учреждениями г. Бодайбо</w:t>
      </w:r>
      <w:r w:rsidR="00BD22E4" w:rsidRPr="00D40193">
        <w:rPr>
          <w:b/>
        </w:rPr>
        <w:t>.</w:t>
      </w:r>
    </w:p>
    <w:p w:rsidR="00C258E7" w:rsidRPr="00D40193" w:rsidRDefault="00C258E7" w:rsidP="00064234">
      <w:pPr>
        <w:ind w:firstLine="708"/>
        <w:jc w:val="both"/>
      </w:pPr>
      <w:r w:rsidRPr="00D40193">
        <w:t>Муниципальных заданий на оказание муниципальных услуг муниципальным учреждениям г. Бодайбо по программе не имелось.</w:t>
      </w:r>
    </w:p>
    <w:p w:rsidR="00E307BA" w:rsidRPr="00D40193" w:rsidRDefault="00EE5606" w:rsidP="00064234">
      <w:pPr>
        <w:jc w:val="center"/>
        <w:rPr>
          <w:b/>
        </w:rPr>
      </w:pPr>
      <w:r>
        <w:rPr>
          <w:b/>
        </w:rPr>
        <w:t>7</w:t>
      </w:r>
      <w:r w:rsidR="00E307BA" w:rsidRPr="00D40193">
        <w:rPr>
          <w:b/>
        </w:rPr>
        <w:t xml:space="preserve">. Информация о внесенных в муниципальную программу </w:t>
      </w:r>
      <w:r w:rsidR="00BD22E4" w:rsidRPr="00D40193">
        <w:rPr>
          <w:b/>
        </w:rPr>
        <w:t>изменениях.</w:t>
      </w:r>
    </w:p>
    <w:p w:rsidR="00C055F9" w:rsidRPr="00D40193" w:rsidRDefault="00BD22E4" w:rsidP="00064234">
      <w:pPr>
        <w:ind w:firstLine="708"/>
        <w:jc w:val="both"/>
      </w:pPr>
      <w:r w:rsidRPr="00D40193">
        <w:t>1. постановление администрации Бодайбинского городского поселения от 15.08.2016 г № 610-пп о внесении изменений в постановление администрации Бодайбинского городского поселения от 20.10.2014 г № 478-п «Об утверждении муниципальной программы «Развитие жилищно-коммунального хозяйства на территории Бодайбинского муниципального образования» на 2015-2017 годы».</w:t>
      </w:r>
    </w:p>
    <w:p w:rsidR="00BD22E4" w:rsidRPr="00D40193" w:rsidRDefault="00BD22E4" w:rsidP="00064234">
      <w:pPr>
        <w:ind w:firstLine="708"/>
        <w:jc w:val="both"/>
      </w:pPr>
      <w:r w:rsidRPr="00D40193">
        <w:t xml:space="preserve">2. постановление администрации Бодайбинского городского поселения от 01.09.2016 г № </w:t>
      </w:r>
      <w:r w:rsidR="00C826AF" w:rsidRPr="00D40193">
        <w:t>687</w:t>
      </w:r>
      <w:r w:rsidRPr="00D40193">
        <w:t>-п о внесении изменений в постановление администрации Бодайбинского городского поселения от 20.10.2014 г № 478-п «Об утверждении муниципальной программы «Развитие жилищно-коммунального хозяйства на территории Бодайбинского муниципального образования» на 2015-2017 годы».</w:t>
      </w:r>
    </w:p>
    <w:p w:rsidR="00BD22E4" w:rsidRPr="00D40193" w:rsidRDefault="00BD22E4" w:rsidP="00064234">
      <w:pPr>
        <w:ind w:firstLine="708"/>
        <w:jc w:val="both"/>
      </w:pPr>
      <w:r w:rsidRPr="00D40193">
        <w:t xml:space="preserve">3. постановление администрации Бодайбинского городского поселения от 12.12.2016 г № </w:t>
      </w:r>
      <w:r w:rsidR="00C826AF" w:rsidRPr="00D40193">
        <w:t>1140</w:t>
      </w:r>
      <w:r w:rsidRPr="00D40193">
        <w:t>-п о внесении изменений в постановление администрации Бодайбинского городского поселения от 20.10.2014 г № 478-п «Об утверждении муниципальной программы «Развитие жилищно-коммунального хозяйства на территории Бодайбинского муниципального образования» на 2015-2017 годы».</w:t>
      </w:r>
    </w:p>
    <w:p w:rsidR="005754F7" w:rsidRDefault="005754F7" w:rsidP="00064234">
      <w:pPr>
        <w:ind w:firstLine="708"/>
        <w:jc w:val="both"/>
      </w:pPr>
      <w:r w:rsidRPr="00D40193">
        <w:t xml:space="preserve">4. постановление администрации Бодайбинского городского поселения от </w:t>
      </w:r>
      <w:r w:rsidR="00A176BB" w:rsidRPr="00D40193">
        <w:t>08</w:t>
      </w:r>
      <w:r w:rsidRPr="00D40193">
        <w:t>.1</w:t>
      </w:r>
      <w:r w:rsidR="00A176BB" w:rsidRPr="00D40193">
        <w:t>1</w:t>
      </w:r>
      <w:r w:rsidRPr="00D40193">
        <w:t>.201</w:t>
      </w:r>
      <w:r w:rsidR="00A176BB" w:rsidRPr="00D40193">
        <w:t>7</w:t>
      </w:r>
      <w:r w:rsidRPr="00D40193">
        <w:t xml:space="preserve"> г № 11</w:t>
      </w:r>
      <w:r w:rsidR="00A176BB" w:rsidRPr="00D40193">
        <w:t>68</w:t>
      </w:r>
      <w:r w:rsidRPr="00D40193">
        <w:t>-п о внесении изменений в постановление администрации Бодайбинского городского поселения от 20.10.2014 г № 478-п «Об утверждении муниципальной программы «Развитие жилищно-коммунального хозяйства на территории Бодайбинского муниципального образования» на 2015-20</w:t>
      </w:r>
      <w:r w:rsidR="00A176BB" w:rsidRPr="00D40193">
        <w:t>22</w:t>
      </w:r>
      <w:r w:rsidRPr="00D40193">
        <w:t xml:space="preserve"> годы».</w:t>
      </w:r>
    </w:p>
    <w:p w:rsidR="007F06EE" w:rsidRPr="00D40193" w:rsidRDefault="007F06EE" w:rsidP="007F06EE">
      <w:pPr>
        <w:ind w:firstLine="708"/>
        <w:jc w:val="both"/>
      </w:pPr>
      <w:r>
        <w:t xml:space="preserve">5. </w:t>
      </w:r>
      <w:r w:rsidRPr="00D40193">
        <w:t xml:space="preserve">постановление администрации Бодайбинского городского поселения от </w:t>
      </w:r>
      <w:r>
        <w:t>29</w:t>
      </w:r>
      <w:r w:rsidRPr="00D40193">
        <w:t>.1</w:t>
      </w:r>
      <w:r>
        <w:t>2</w:t>
      </w:r>
      <w:r w:rsidRPr="00D40193">
        <w:t>.201</w:t>
      </w:r>
      <w:r>
        <w:t>8</w:t>
      </w:r>
      <w:r w:rsidRPr="00D40193">
        <w:t xml:space="preserve"> г № 11</w:t>
      </w:r>
      <w:r>
        <w:t>21</w:t>
      </w:r>
      <w:r w:rsidRPr="00D40193">
        <w:t>-</w:t>
      </w:r>
      <w:r>
        <w:t>п</w:t>
      </w:r>
      <w:r w:rsidRPr="00D40193">
        <w:t>п о внесении изменений в постановление администрации Бодайбинского городского поселения от 20.10.2014 г № 478-п «Об утверждении муниципальной программы «Развитие жилищно-коммунального хозяйства на территории Бодайбинского муниципального образования» на 2015-2022 годы».</w:t>
      </w:r>
    </w:p>
    <w:p w:rsidR="00C826AF" w:rsidRPr="00D40193" w:rsidRDefault="00EE5606" w:rsidP="00064234">
      <w:pPr>
        <w:jc w:val="center"/>
        <w:rPr>
          <w:b/>
        </w:rPr>
      </w:pPr>
      <w:r>
        <w:rPr>
          <w:b/>
        </w:rPr>
        <w:t>8</w:t>
      </w:r>
      <w:r w:rsidR="00C826AF" w:rsidRPr="00D40193">
        <w:rPr>
          <w:b/>
        </w:rPr>
        <w:t>. Оценка эффективности реализации муниципальной программы</w:t>
      </w:r>
    </w:p>
    <w:p w:rsidR="00BD22E4" w:rsidRDefault="00C826AF" w:rsidP="00064234">
      <w:pPr>
        <w:ind w:firstLine="708"/>
        <w:jc w:val="both"/>
      </w:pPr>
      <w:r w:rsidRPr="00D40193">
        <w:t xml:space="preserve">В соответствии с критериями оценки эффективности реализации, муниципальная программа «Развитие жилищно-коммунального хозяйства на территории Бодайбинского муниципального образования» на 2015-2022 годы» утвержденная постановлением администрации Бодайбинского городского поселения от </w:t>
      </w:r>
      <w:r w:rsidR="005E516C">
        <w:t>08</w:t>
      </w:r>
      <w:r w:rsidRPr="00D40193">
        <w:t>.</w:t>
      </w:r>
      <w:r w:rsidR="005E516C">
        <w:t>05</w:t>
      </w:r>
      <w:r w:rsidRPr="00D40193">
        <w:t>.201</w:t>
      </w:r>
      <w:r w:rsidR="005E516C">
        <w:t>8</w:t>
      </w:r>
      <w:r w:rsidRPr="00D40193">
        <w:t xml:space="preserve"> г № </w:t>
      </w:r>
      <w:r w:rsidR="005E516C">
        <w:t>325</w:t>
      </w:r>
      <w:r w:rsidR="000B5BE8">
        <w:t xml:space="preserve">-п, соответствует уровню эффективности удовлетворительному, </w:t>
      </w:r>
      <w:proofErr w:type="gramStart"/>
      <w:r w:rsidR="00B52FC6" w:rsidRPr="00D40193">
        <w:t>К</w:t>
      </w:r>
      <w:proofErr w:type="gramEnd"/>
      <w:r w:rsidR="00B52FC6" w:rsidRPr="00D40193">
        <w:t xml:space="preserve"> эффективности </w:t>
      </w:r>
      <w:r w:rsidR="00784563" w:rsidRPr="00D40193">
        <w:t>=</w:t>
      </w:r>
      <w:r w:rsidR="000B5BE8">
        <w:t xml:space="preserve">0,73. </w:t>
      </w:r>
      <w:bookmarkStart w:id="0" w:name="_GoBack"/>
      <w:bookmarkEnd w:id="0"/>
    </w:p>
    <w:tbl>
      <w:tblPr>
        <w:tblW w:w="9469" w:type="dxa"/>
        <w:tblInd w:w="195" w:type="dxa"/>
        <w:tblLayout w:type="fixed"/>
        <w:tblLook w:val="04A0" w:firstRow="1" w:lastRow="0" w:firstColumn="1" w:lastColumn="0" w:noHBand="0" w:noVBand="1"/>
      </w:tblPr>
      <w:tblGrid>
        <w:gridCol w:w="4503"/>
        <w:gridCol w:w="1970"/>
        <w:gridCol w:w="1554"/>
        <w:gridCol w:w="1442"/>
      </w:tblGrid>
      <w:tr w:rsidR="00E86DF3" w:rsidRPr="00E86DF3" w:rsidTr="001D6783">
        <w:trPr>
          <w:trHeight w:val="315"/>
        </w:trPr>
        <w:tc>
          <w:tcPr>
            <w:tcW w:w="946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F3" w:rsidRPr="00E86DF3" w:rsidRDefault="00E86DF3" w:rsidP="00E86DF3">
            <w:pPr>
              <w:jc w:val="center"/>
              <w:rPr>
                <w:color w:val="000000"/>
              </w:rPr>
            </w:pPr>
            <w:r w:rsidRPr="00E86DF3">
              <w:rPr>
                <w:color w:val="000000"/>
              </w:rPr>
              <w:t>Расчет эффективности исполнения подпрограмм муниципальной программы «Развитие жилищно-коммунального хозяйства на территории Бодайбинского муниципального образования» на 2015-2022 годы</w:t>
            </w:r>
          </w:p>
        </w:tc>
      </w:tr>
      <w:tr w:rsidR="00E86DF3" w:rsidRPr="00E86DF3" w:rsidTr="001D6783">
        <w:trPr>
          <w:trHeight w:val="517"/>
        </w:trPr>
        <w:tc>
          <w:tcPr>
            <w:tcW w:w="946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6DF3" w:rsidRPr="00E86DF3" w:rsidRDefault="00E86DF3" w:rsidP="00E86DF3">
            <w:pPr>
              <w:rPr>
                <w:color w:val="000000"/>
              </w:rPr>
            </w:pPr>
          </w:p>
        </w:tc>
      </w:tr>
      <w:tr w:rsidR="00E86DF3" w:rsidRPr="00E86DF3" w:rsidTr="007A3BA8">
        <w:trPr>
          <w:trHeight w:val="517"/>
        </w:trPr>
        <w:tc>
          <w:tcPr>
            <w:tcW w:w="9469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86DF3" w:rsidRPr="00E86DF3" w:rsidRDefault="00E86DF3" w:rsidP="00E86DF3">
            <w:pPr>
              <w:rPr>
                <w:color w:val="000000"/>
              </w:rPr>
            </w:pPr>
          </w:p>
        </w:tc>
      </w:tr>
      <w:tr w:rsidR="001D6783" w:rsidRPr="00E86DF3" w:rsidTr="001D6783">
        <w:trPr>
          <w:trHeight w:val="83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83" w:rsidRPr="00AC73D9" w:rsidRDefault="001D6783" w:rsidP="00AC73D9">
            <w:pPr>
              <w:pStyle w:val="a5"/>
              <w:rPr>
                <w:sz w:val="20"/>
                <w:szCs w:val="20"/>
              </w:rPr>
            </w:pPr>
            <w:r w:rsidRPr="00AC73D9">
              <w:rPr>
                <w:sz w:val="20"/>
                <w:szCs w:val="20"/>
              </w:rPr>
              <w:t>Наименование подпрограмм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83" w:rsidRPr="00AC73D9" w:rsidRDefault="001D6783" w:rsidP="001D6783">
            <w:pPr>
              <w:pStyle w:val="a5"/>
              <w:rPr>
                <w:sz w:val="20"/>
                <w:szCs w:val="20"/>
              </w:rPr>
            </w:pPr>
            <w:r w:rsidRPr="00AC73D9">
              <w:rPr>
                <w:sz w:val="20"/>
                <w:szCs w:val="20"/>
              </w:rPr>
              <w:t xml:space="preserve">Степень достижения показателя </w:t>
            </w:r>
            <w:r>
              <w:rPr>
                <w:sz w:val="20"/>
                <w:szCs w:val="20"/>
              </w:rPr>
              <w:t>(</w:t>
            </w:r>
            <w:proofErr w:type="spellStart"/>
            <w:r w:rsidRPr="00AC73D9">
              <w:rPr>
                <w:sz w:val="20"/>
                <w:szCs w:val="20"/>
              </w:rPr>
              <w:t>Сдп</w:t>
            </w:r>
            <w:proofErr w:type="spellEnd"/>
            <w:r w:rsidRPr="00AC73D9">
              <w:rPr>
                <w:sz w:val="20"/>
                <w:szCs w:val="20"/>
              </w:rPr>
              <w:t>=</w:t>
            </w:r>
            <w:proofErr w:type="spellStart"/>
            <w:r w:rsidRPr="00AC73D9">
              <w:rPr>
                <w:sz w:val="20"/>
                <w:szCs w:val="20"/>
              </w:rPr>
              <w:t>Зф</w:t>
            </w:r>
            <w:proofErr w:type="spellEnd"/>
            <w:r w:rsidRPr="00AC73D9">
              <w:rPr>
                <w:sz w:val="20"/>
                <w:szCs w:val="20"/>
              </w:rPr>
              <w:t>/</w:t>
            </w:r>
            <w:proofErr w:type="spellStart"/>
            <w:r w:rsidRPr="00AC73D9">
              <w:rPr>
                <w:sz w:val="20"/>
                <w:szCs w:val="20"/>
              </w:rPr>
              <w:t>Зп</w:t>
            </w:r>
            <w:proofErr w:type="spellEnd"/>
            <w:r w:rsidRPr="00AC73D9">
              <w:rPr>
                <w:sz w:val="20"/>
                <w:szCs w:val="20"/>
              </w:rPr>
              <w:t>)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83" w:rsidRPr="00AC73D9" w:rsidRDefault="001D6783" w:rsidP="00AC73D9">
            <w:pPr>
              <w:pStyle w:val="a5"/>
              <w:rPr>
                <w:sz w:val="20"/>
                <w:szCs w:val="20"/>
              </w:rPr>
            </w:pPr>
            <w:r w:rsidRPr="00AC73D9">
              <w:rPr>
                <w:sz w:val="20"/>
                <w:szCs w:val="20"/>
              </w:rPr>
              <w:t>Уровень финансирования (Уф=</w:t>
            </w:r>
            <w:proofErr w:type="spellStart"/>
            <w:r w:rsidRPr="00AC73D9">
              <w:rPr>
                <w:sz w:val="20"/>
                <w:szCs w:val="20"/>
              </w:rPr>
              <w:t>Фф</w:t>
            </w:r>
            <w:proofErr w:type="spellEnd"/>
            <w:r w:rsidRPr="00AC73D9">
              <w:rPr>
                <w:sz w:val="20"/>
                <w:szCs w:val="20"/>
              </w:rPr>
              <w:t>/</w:t>
            </w:r>
            <w:proofErr w:type="spellStart"/>
            <w:r w:rsidRPr="00AC73D9">
              <w:rPr>
                <w:sz w:val="20"/>
                <w:szCs w:val="20"/>
              </w:rPr>
              <w:t>Фп</w:t>
            </w:r>
            <w:proofErr w:type="spellEnd"/>
            <w:r w:rsidRPr="00AC73D9">
              <w:rPr>
                <w:sz w:val="20"/>
                <w:szCs w:val="20"/>
              </w:rPr>
              <w:t>)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83" w:rsidRPr="00AC73D9" w:rsidRDefault="001D6783" w:rsidP="00AC73D9">
            <w:pPr>
              <w:pStyle w:val="a5"/>
              <w:rPr>
                <w:sz w:val="20"/>
                <w:szCs w:val="20"/>
              </w:rPr>
            </w:pPr>
            <w:r w:rsidRPr="00AC73D9">
              <w:rPr>
                <w:sz w:val="20"/>
                <w:szCs w:val="20"/>
              </w:rPr>
              <w:t>Эффективность программы (</w:t>
            </w:r>
            <w:proofErr w:type="spellStart"/>
            <w:r w:rsidRPr="00AC73D9">
              <w:rPr>
                <w:sz w:val="20"/>
                <w:szCs w:val="20"/>
              </w:rPr>
              <w:t>Эмп</w:t>
            </w:r>
            <w:proofErr w:type="spellEnd"/>
            <w:r w:rsidRPr="00AC73D9">
              <w:rPr>
                <w:sz w:val="20"/>
                <w:szCs w:val="20"/>
              </w:rPr>
              <w:t>=</w:t>
            </w:r>
            <w:proofErr w:type="spellStart"/>
            <w:r w:rsidRPr="00AC73D9">
              <w:rPr>
                <w:sz w:val="20"/>
                <w:szCs w:val="20"/>
              </w:rPr>
              <w:t>Сдц</w:t>
            </w:r>
            <w:proofErr w:type="spellEnd"/>
            <w:r w:rsidRPr="00AC73D9">
              <w:rPr>
                <w:sz w:val="20"/>
                <w:szCs w:val="20"/>
              </w:rPr>
              <w:t>*Уф)</w:t>
            </w:r>
          </w:p>
        </w:tc>
      </w:tr>
      <w:tr w:rsidR="001D6783" w:rsidRPr="00E86DF3" w:rsidTr="007A3BA8">
        <w:trPr>
          <w:trHeight w:val="76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83" w:rsidRPr="00AC73D9" w:rsidRDefault="001D6783" w:rsidP="007A3BA8">
            <w:pPr>
              <w:pStyle w:val="a5"/>
              <w:jc w:val="both"/>
              <w:rPr>
                <w:sz w:val="20"/>
                <w:szCs w:val="20"/>
              </w:rPr>
            </w:pPr>
            <w:r w:rsidRPr="00AC73D9">
              <w:rPr>
                <w:sz w:val="20"/>
                <w:szCs w:val="20"/>
              </w:rPr>
              <w:lastRenderedPageBreak/>
              <w:t>подпрограмма 1 «Модернизация объектов коммунальной инфраструктуры г. Бодайбо» на 2015-2022 годы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83" w:rsidRPr="00AC73D9" w:rsidRDefault="00D63D32" w:rsidP="00AC73D9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A4" w:rsidRPr="00AC73D9" w:rsidRDefault="00D63D32" w:rsidP="00AC73D9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0,98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83" w:rsidRPr="00AC73D9" w:rsidRDefault="009B56A4" w:rsidP="00D63D32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D63D32">
              <w:rPr>
                <w:sz w:val="20"/>
                <w:szCs w:val="20"/>
              </w:rPr>
              <w:t>49</w:t>
            </w:r>
          </w:p>
        </w:tc>
      </w:tr>
      <w:tr w:rsidR="001D6783" w:rsidRPr="00E86DF3" w:rsidTr="007A3BA8">
        <w:trPr>
          <w:trHeight w:val="56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83" w:rsidRPr="00AC73D9" w:rsidRDefault="001D6783" w:rsidP="007A3BA8">
            <w:pPr>
              <w:pStyle w:val="a5"/>
              <w:jc w:val="both"/>
              <w:rPr>
                <w:sz w:val="20"/>
                <w:szCs w:val="20"/>
              </w:rPr>
            </w:pPr>
            <w:r w:rsidRPr="00AC73D9">
              <w:rPr>
                <w:sz w:val="20"/>
                <w:szCs w:val="20"/>
              </w:rPr>
              <w:t>подпрограмма 2 «Чистая вода» на 2015-2022 годы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783" w:rsidRPr="00AC73D9" w:rsidRDefault="00D63D32" w:rsidP="00AC73D9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1,03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783" w:rsidRPr="00AC73D9" w:rsidRDefault="00D63D32" w:rsidP="00AC73D9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0,95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783" w:rsidRPr="00AC73D9" w:rsidRDefault="00D63D32" w:rsidP="00AC73D9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0,98</w:t>
            </w:r>
          </w:p>
        </w:tc>
      </w:tr>
      <w:tr w:rsidR="001D6783" w:rsidRPr="00E86DF3" w:rsidTr="00D63D32">
        <w:trPr>
          <w:trHeight w:val="56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83" w:rsidRPr="00AC73D9" w:rsidRDefault="001D6783" w:rsidP="007A3BA8">
            <w:pPr>
              <w:pStyle w:val="a5"/>
              <w:jc w:val="both"/>
              <w:rPr>
                <w:sz w:val="20"/>
                <w:szCs w:val="20"/>
              </w:rPr>
            </w:pPr>
            <w:r w:rsidRPr="00AC73D9">
              <w:rPr>
                <w:sz w:val="20"/>
                <w:szCs w:val="20"/>
              </w:rPr>
              <w:t xml:space="preserve">подпрограмма </w:t>
            </w:r>
            <w:r w:rsidR="007A3BA8" w:rsidRPr="00AC73D9">
              <w:rPr>
                <w:sz w:val="20"/>
                <w:szCs w:val="20"/>
              </w:rPr>
              <w:t>3.</w:t>
            </w:r>
            <w:r w:rsidRPr="00AC73D9">
              <w:rPr>
                <w:sz w:val="20"/>
                <w:szCs w:val="20"/>
              </w:rPr>
              <w:t xml:space="preserve"> «Развитие системы водоотведения г. Бодайбо» на 2015-2022 годы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783" w:rsidRPr="00AC73D9" w:rsidRDefault="00D63D32" w:rsidP="00AC73D9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8AF" w:rsidRPr="00D63D32" w:rsidRDefault="00D63D32" w:rsidP="00AC73D9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783" w:rsidRPr="00AC73D9" w:rsidRDefault="00D63D32" w:rsidP="00AC73D9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0,33</w:t>
            </w:r>
          </w:p>
        </w:tc>
      </w:tr>
      <w:tr w:rsidR="001D6783" w:rsidRPr="00E86DF3" w:rsidTr="00D63D32">
        <w:trPr>
          <w:trHeight w:val="688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83" w:rsidRPr="00AC73D9" w:rsidRDefault="001D6783" w:rsidP="007A3BA8">
            <w:pPr>
              <w:pStyle w:val="a5"/>
              <w:jc w:val="both"/>
              <w:rPr>
                <w:sz w:val="20"/>
                <w:szCs w:val="20"/>
              </w:rPr>
            </w:pPr>
            <w:r w:rsidRPr="00AC73D9">
              <w:rPr>
                <w:sz w:val="20"/>
                <w:szCs w:val="20"/>
              </w:rPr>
              <w:t>подпрограмма 4 «Энергосбережение и повышение энергетической эффективности г. Бодайбо» на 2015-2022 годы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783" w:rsidRPr="00AC73D9" w:rsidRDefault="00D63D32" w:rsidP="00AC73D9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783" w:rsidRPr="00D63D32" w:rsidRDefault="00D63D32" w:rsidP="00AC73D9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783" w:rsidRPr="00D63D32" w:rsidRDefault="00D63D32" w:rsidP="00AC73D9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0,84</w:t>
            </w:r>
          </w:p>
        </w:tc>
      </w:tr>
      <w:tr w:rsidR="001D6783" w:rsidRPr="00E86DF3" w:rsidTr="007A3BA8">
        <w:trPr>
          <w:trHeight w:val="1391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83" w:rsidRPr="00AC73D9" w:rsidRDefault="001D6783" w:rsidP="007A3BA8">
            <w:pPr>
              <w:pStyle w:val="a5"/>
              <w:jc w:val="both"/>
              <w:rPr>
                <w:sz w:val="20"/>
                <w:szCs w:val="20"/>
              </w:rPr>
            </w:pPr>
            <w:r w:rsidRPr="00AC73D9">
              <w:rPr>
                <w:sz w:val="20"/>
                <w:szCs w:val="20"/>
              </w:rPr>
              <w:t>подпрограмма 5 «Информирование населения Бодайбинского муниципального образования о принимаемых мерах в сфере жилищно-коммунального хозяйства и по вопросам развития общественного контроля в этой сфере» на 2015 - 2022 годы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783" w:rsidRPr="00AC73D9" w:rsidRDefault="00D63D32" w:rsidP="00AC73D9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783" w:rsidRPr="00AC73D9" w:rsidRDefault="007A3BA8" w:rsidP="00AC73D9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предусмотрено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783" w:rsidRPr="00AC73D9" w:rsidRDefault="00D63D32" w:rsidP="00AC73D9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A3BA8" w:rsidRPr="00E86DF3" w:rsidTr="007A3BA8">
        <w:trPr>
          <w:trHeight w:val="92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BA8" w:rsidRPr="00AC73D9" w:rsidRDefault="007A3BA8" w:rsidP="007A3BA8">
            <w:pPr>
              <w:pStyle w:val="a5"/>
              <w:jc w:val="both"/>
              <w:rPr>
                <w:sz w:val="20"/>
                <w:szCs w:val="20"/>
              </w:rPr>
            </w:pPr>
            <w:r w:rsidRPr="007A3BA8">
              <w:rPr>
                <w:sz w:val="20"/>
                <w:szCs w:val="20"/>
              </w:rPr>
              <w:t>Муниципальная программа "Развитие жилищно-коммунального хозяйства на территории Бодайбинского муниципального образования" на 2015-2022 годы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BA8" w:rsidRDefault="000B5BE8" w:rsidP="00AC73D9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0,83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BA8" w:rsidRDefault="000B5BE8" w:rsidP="00AC73D9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0,88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BA8" w:rsidRDefault="000B5BE8" w:rsidP="00AC73D9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0,73</w:t>
            </w:r>
          </w:p>
        </w:tc>
      </w:tr>
    </w:tbl>
    <w:p w:rsidR="00C826AF" w:rsidRPr="00D40193" w:rsidRDefault="00C826AF" w:rsidP="00064234">
      <w:pPr>
        <w:jc w:val="center"/>
        <w:rPr>
          <w:b/>
        </w:rPr>
      </w:pPr>
      <w:r w:rsidRPr="00D40193">
        <w:rPr>
          <w:b/>
        </w:rPr>
        <w:t>8. Предложение по дальнейшей реализации муниципальной программы</w:t>
      </w:r>
    </w:p>
    <w:p w:rsidR="00C055F9" w:rsidRPr="00D40193" w:rsidRDefault="00C826AF" w:rsidP="00064234">
      <w:pPr>
        <w:ind w:firstLine="708"/>
        <w:jc w:val="both"/>
        <w:rPr>
          <w:b/>
        </w:rPr>
      </w:pPr>
      <w:r w:rsidRPr="00D40193">
        <w:t>Реализация муниципальн</w:t>
      </w:r>
      <w:r w:rsidR="007B3031" w:rsidRPr="00D40193">
        <w:t>ой</w:t>
      </w:r>
      <w:r w:rsidRPr="00D40193">
        <w:t xml:space="preserve"> программ</w:t>
      </w:r>
      <w:r w:rsidR="007B3031" w:rsidRPr="00D40193">
        <w:t>ы</w:t>
      </w:r>
      <w:r w:rsidRPr="00D40193">
        <w:t xml:space="preserve"> «Развитие жилищно-коммунального хозяйства на территории Бодайбинского муниципального образования» на 2015-2022 годы» является необходимой на территории Бодайбинского муниципального образования</w:t>
      </w:r>
      <w:r w:rsidR="007B3031" w:rsidRPr="00D40193">
        <w:t>.</w:t>
      </w:r>
    </w:p>
    <w:p w:rsidR="009E76C2" w:rsidRPr="00D40193" w:rsidRDefault="009E76C2" w:rsidP="00064234">
      <w:pPr>
        <w:jc w:val="both"/>
      </w:pPr>
    </w:p>
    <w:p w:rsidR="009E76C2" w:rsidRPr="00D40193" w:rsidRDefault="009E76C2" w:rsidP="00064234">
      <w:pPr>
        <w:jc w:val="both"/>
      </w:pPr>
    </w:p>
    <w:p w:rsidR="00C87822" w:rsidRPr="00D40193" w:rsidRDefault="00C87822" w:rsidP="00064234">
      <w:pPr>
        <w:jc w:val="both"/>
      </w:pPr>
    </w:p>
    <w:p w:rsidR="00C87822" w:rsidRPr="00D40193" w:rsidRDefault="00C87822" w:rsidP="00064234">
      <w:pPr>
        <w:jc w:val="both"/>
        <w:rPr>
          <w:b/>
        </w:rPr>
      </w:pPr>
      <w:r w:rsidRPr="00D40193">
        <w:rPr>
          <w:b/>
        </w:rPr>
        <w:t>Начальник отдела по вопросам ЖКХ,</w:t>
      </w:r>
    </w:p>
    <w:p w:rsidR="00C87822" w:rsidRPr="0001656D" w:rsidRDefault="00C87822" w:rsidP="00064234">
      <w:pPr>
        <w:jc w:val="both"/>
        <w:rPr>
          <w:b/>
        </w:rPr>
      </w:pPr>
      <w:r w:rsidRPr="00D40193">
        <w:rPr>
          <w:b/>
        </w:rPr>
        <w:t>строительства, благоустройства и транспорта                                                          А.А. Одинцев</w:t>
      </w:r>
    </w:p>
    <w:sectPr w:rsidR="00C87822" w:rsidRPr="0001656D" w:rsidSect="00C753F6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8721D1"/>
    <w:multiLevelType w:val="hybridMultilevel"/>
    <w:tmpl w:val="46082F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A3F"/>
    <w:rsid w:val="0001656D"/>
    <w:rsid w:val="00045B32"/>
    <w:rsid w:val="00064234"/>
    <w:rsid w:val="000B5BE8"/>
    <w:rsid w:val="000D2861"/>
    <w:rsid w:val="000F7BE0"/>
    <w:rsid w:val="0012412F"/>
    <w:rsid w:val="00152DA0"/>
    <w:rsid w:val="00174D5F"/>
    <w:rsid w:val="00186088"/>
    <w:rsid w:val="0018710B"/>
    <w:rsid w:val="001C6BB3"/>
    <w:rsid w:val="001D6783"/>
    <w:rsid w:val="00221E8F"/>
    <w:rsid w:val="00277AB1"/>
    <w:rsid w:val="00282391"/>
    <w:rsid w:val="002D1275"/>
    <w:rsid w:val="002F4772"/>
    <w:rsid w:val="003403D3"/>
    <w:rsid w:val="00351A3F"/>
    <w:rsid w:val="003943B5"/>
    <w:rsid w:val="003A60EB"/>
    <w:rsid w:val="003F4545"/>
    <w:rsid w:val="004215CB"/>
    <w:rsid w:val="004512FD"/>
    <w:rsid w:val="004A0E41"/>
    <w:rsid w:val="004B627F"/>
    <w:rsid w:val="004C7D46"/>
    <w:rsid w:val="004E3A38"/>
    <w:rsid w:val="005114A1"/>
    <w:rsid w:val="00547FCE"/>
    <w:rsid w:val="0055097D"/>
    <w:rsid w:val="00572D49"/>
    <w:rsid w:val="005754F7"/>
    <w:rsid w:val="0059668D"/>
    <w:rsid w:val="005C7AFB"/>
    <w:rsid w:val="005D50EC"/>
    <w:rsid w:val="005E516C"/>
    <w:rsid w:val="0060147E"/>
    <w:rsid w:val="00603A47"/>
    <w:rsid w:val="006233A0"/>
    <w:rsid w:val="00651B72"/>
    <w:rsid w:val="00664155"/>
    <w:rsid w:val="006834A0"/>
    <w:rsid w:val="006C6437"/>
    <w:rsid w:val="006D72A3"/>
    <w:rsid w:val="006F0ABF"/>
    <w:rsid w:val="00735701"/>
    <w:rsid w:val="00736F7F"/>
    <w:rsid w:val="007448AF"/>
    <w:rsid w:val="00752B21"/>
    <w:rsid w:val="007545E2"/>
    <w:rsid w:val="00784563"/>
    <w:rsid w:val="00787D4B"/>
    <w:rsid w:val="007973D2"/>
    <w:rsid w:val="007A3BA8"/>
    <w:rsid w:val="007B3031"/>
    <w:rsid w:val="007B7D3C"/>
    <w:rsid w:val="007F06EE"/>
    <w:rsid w:val="007F52D7"/>
    <w:rsid w:val="00817EC2"/>
    <w:rsid w:val="00842A45"/>
    <w:rsid w:val="00890B61"/>
    <w:rsid w:val="008C150E"/>
    <w:rsid w:val="008D1F5E"/>
    <w:rsid w:val="009026C7"/>
    <w:rsid w:val="00917DC3"/>
    <w:rsid w:val="00936DBD"/>
    <w:rsid w:val="00940802"/>
    <w:rsid w:val="009B56A4"/>
    <w:rsid w:val="009E76C2"/>
    <w:rsid w:val="00A176BB"/>
    <w:rsid w:val="00A45F4F"/>
    <w:rsid w:val="00A8387C"/>
    <w:rsid w:val="00AB487A"/>
    <w:rsid w:val="00AC73D9"/>
    <w:rsid w:val="00AD3376"/>
    <w:rsid w:val="00AE2CF4"/>
    <w:rsid w:val="00B341A3"/>
    <w:rsid w:val="00B46621"/>
    <w:rsid w:val="00B52FC6"/>
    <w:rsid w:val="00B645BA"/>
    <w:rsid w:val="00BA2D29"/>
    <w:rsid w:val="00BD22E4"/>
    <w:rsid w:val="00C055F9"/>
    <w:rsid w:val="00C21874"/>
    <w:rsid w:val="00C258E7"/>
    <w:rsid w:val="00C74064"/>
    <w:rsid w:val="00C753F6"/>
    <w:rsid w:val="00C826AF"/>
    <w:rsid w:val="00C87822"/>
    <w:rsid w:val="00C92BED"/>
    <w:rsid w:val="00C95280"/>
    <w:rsid w:val="00CF7369"/>
    <w:rsid w:val="00D1739B"/>
    <w:rsid w:val="00D37412"/>
    <w:rsid w:val="00D40193"/>
    <w:rsid w:val="00D54122"/>
    <w:rsid w:val="00D635C0"/>
    <w:rsid w:val="00D63D32"/>
    <w:rsid w:val="00D64207"/>
    <w:rsid w:val="00D71307"/>
    <w:rsid w:val="00D907FA"/>
    <w:rsid w:val="00D97C6C"/>
    <w:rsid w:val="00DF1EEA"/>
    <w:rsid w:val="00E307BA"/>
    <w:rsid w:val="00E422AA"/>
    <w:rsid w:val="00E61831"/>
    <w:rsid w:val="00E86DF3"/>
    <w:rsid w:val="00EE5606"/>
    <w:rsid w:val="00F22981"/>
    <w:rsid w:val="00F51A80"/>
    <w:rsid w:val="00FA3DFE"/>
    <w:rsid w:val="00FE1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702330-B923-416F-B5B6-4362C209D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нак4"/>
    <w:basedOn w:val="a"/>
    <w:rsid w:val="00351A3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link w:val="a4"/>
    <w:uiPriority w:val="99"/>
    <w:semiHidden/>
    <w:unhideWhenUsed/>
    <w:rsid w:val="00E422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2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C92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651B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A3DF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Цветовое выделение"/>
    <w:uiPriority w:val="99"/>
    <w:rsid w:val="00C753F6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2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6ED67-D5C6-4788-BAFA-B28468C26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1912</Words>
  <Characters>10904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Одинцев Антон Алексеевич</dc:creator>
  <cp:lastModifiedBy>Нижегородцева Елена Юрьевна</cp:lastModifiedBy>
  <cp:revision>4</cp:revision>
  <cp:lastPrinted>2020-02-21T01:35:00Z</cp:lastPrinted>
  <dcterms:created xsi:type="dcterms:W3CDTF">2020-02-21T02:49:00Z</dcterms:created>
  <dcterms:modified xsi:type="dcterms:W3CDTF">2020-02-21T03:07:00Z</dcterms:modified>
</cp:coreProperties>
</file>